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326C09" w14:textId="7E0A2FFD" w:rsidR="00505FE4" w:rsidRPr="005542FB" w:rsidRDefault="00505FE4" w:rsidP="00A4490B">
      <w:pPr>
        <w:pStyle w:val="Tytu"/>
        <w:ind w:right="707"/>
        <w:jc w:val="left"/>
        <w:rPr>
          <w:szCs w:val="24"/>
        </w:rPr>
      </w:pPr>
    </w:p>
    <w:p w14:paraId="106747A0" w14:textId="77777777" w:rsidR="00505FE4" w:rsidRPr="005542FB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5542FB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5542FB" w14:paraId="0EDEED1A" w14:textId="77777777" w:rsidTr="005542FB">
        <w:trPr>
          <w:cantSplit/>
          <w:trHeight w:val="510"/>
          <w:jc w:val="center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65337AFF" w14:textId="77777777" w:rsidR="00505FE4" w:rsidRPr="005542FB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4489F" w14:textId="77777777" w:rsidR="007339DC" w:rsidRPr="005542FB" w:rsidRDefault="00505FE4" w:rsidP="00F77DC4">
            <w:pPr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 xml:space="preserve">Nazwa modułu (bloku przedmiotów): </w:t>
            </w:r>
          </w:p>
          <w:p w14:paraId="0302797C" w14:textId="55E1C9B7" w:rsidR="00505FE4" w:rsidRPr="005542FB" w:rsidRDefault="007339DC" w:rsidP="00F77DC4">
            <w:pPr>
              <w:rPr>
                <w:sz w:val="24"/>
                <w:szCs w:val="24"/>
              </w:rPr>
            </w:pPr>
            <w:r w:rsidRPr="005542FB">
              <w:rPr>
                <w:rFonts w:eastAsia="Calibri"/>
                <w:b/>
                <w:color w:val="00000A"/>
                <w:sz w:val="24"/>
                <w:szCs w:val="24"/>
              </w:rPr>
              <w:t>Blok przedmiotów wybieralnych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0FB2C4B" w14:textId="3574A5B4" w:rsidR="00505FE4" w:rsidRPr="005542FB" w:rsidRDefault="00505FE4" w:rsidP="00F77DC4">
            <w:pPr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Kod modułu:</w:t>
            </w:r>
            <w:r w:rsidR="007339DC" w:rsidRPr="005542FB">
              <w:rPr>
                <w:sz w:val="24"/>
                <w:szCs w:val="24"/>
              </w:rPr>
              <w:t xml:space="preserve"> </w:t>
            </w:r>
            <w:r w:rsidR="007339DC" w:rsidRPr="005542FB">
              <w:rPr>
                <w:rFonts w:eastAsia="Calibri"/>
                <w:b/>
                <w:color w:val="00000A"/>
                <w:sz w:val="24"/>
                <w:szCs w:val="24"/>
              </w:rPr>
              <w:t>M</w:t>
            </w:r>
            <w:r w:rsidR="002727BC">
              <w:rPr>
                <w:rFonts w:eastAsia="Calibri"/>
                <w:b/>
                <w:color w:val="00000A"/>
                <w:sz w:val="24"/>
                <w:szCs w:val="24"/>
              </w:rPr>
              <w:t>19-D1</w:t>
            </w:r>
          </w:p>
        </w:tc>
      </w:tr>
      <w:tr w:rsidR="00505FE4" w:rsidRPr="005542FB" w14:paraId="13348D17" w14:textId="77777777" w:rsidTr="005542FB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93ABD3D" w14:textId="77777777" w:rsidR="00505FE4" w:rsidRPr="005542F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88E0" w14:textId="77777777" w:rsidR="00505FE4" w:rsidRPr="005542FB" w:rsidRDefault="00505FE4" w:rsidP="00F77DC4">
            <w:pPr>
              <w:rPr>
                <w:b/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 xml:space="preserve">Nazwa przedmiotu: </w:t>
            </w:r>
          </w:p>
          <w:p w14:paraId="60E1F0A9" w14:textId="4E8A36E2" w:rsidR="00505FE4" w:rsidRPr="005542FB" w:rsidRDefault="007339DC" w:rsidP="00F77DC4">
            <w:pPr>
              <w:rPr>
                <w:sz w:val="24"/>
                <w:szCs w:val="24"/>
              </w:rPr>
            </w:pPr>
            <w:r w:rsidRPr="005542FB">
              <w:rPr>
                <w:rFonts w:eastAsia="Calibri"/>
                <w:b/>
                <w:color w:val="00000A"/>
                <w:sz w:val="24"/>
                <w:szCs w:val="24"/>
              </w:rPr>
              <w:t xml:space="preserve">Routing i </w:t>
            </w:r>
            <w:proofErr w:type="spellStart"/>
            <w:r w:rsidRPr="005542FB">
              <w:rPr>
                <w:rFonts w:eastAsia="Calibri"/>
                <w:b/>
                <w:color w:val="00000A"/>
                <w:sz w:val="24"/>
                <w:szCs w:val="24"/>
              </w:rPr>
              <w:t>switching</w:t>
            </w:r>
            <w:proofErr w:type="spellEnd"/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6DA63D4" w14:textId="4FDF0785" w:rsidR="00505FE4" w:rsidRPr="005542FB" w:rsidRDefault="00505FE4" w:rsidP="00F77DC4">
            <w:pPr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Kod przedmiotu:</w:t>
            </w:r>
            <w:r w:rsidR="007339DC" w:rsidRPr="005542FB">
              <w:rPr>
                <w:sz w:val="24"/>
                <w:szCs w:val="24"/>
              </w:rPr>
              <w:t xml:space="preserve"> </w:t>
            </w:r>
            <w:r w:rsidR="007339DC" w:rsidRPr="005542FB">
              <w:rPr>
                <w:rFonts w:eastAsia="Calibri"/>
                <w:b/>
                <w:color w:val="00000A"/>
                <w:sz w:val="24"/>
                <w:szCs w:val="24"/>
              </w:rPr>
              <w:t>ASK_M3</w:t>
            </w:r>
          </w:p>
        </w:tc>
      </w:tr>
      <w:tr w:rsidR="00505FE4" w:rsidRPr="005542FB" w14:paraId="1FEB5565" w14:textId="77777777" w:rsidTr="005542FB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215735C" w14:textId="77777777" w:rsidR="00505FE4" w:rsidRPr="005542F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F77F9D" w14:textId="77777777" w:rsidR="00505FE4" w:rsidRPr="005542FB" w:rsidRDefault="00505FE4" w:rsidP="00F77DC4">
            <w:pPr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Nazwa jednostki organizacyjnej prowadzącej przedmiot / moduł:</w:t>
            </w:r>
          </w:p>
          <w:p w14:paraId="10E79928" w14:textId="77777777" w:rsidR="00505FE4" w:rsidRPr="005542FB" w:rsidRDefault="00A0655B" w:rsidP="00F77DC4">
            <w:pPr>
              <w:rPr>
                <w:b/>
                <w:sz w:val="24"/>
                <w:szCs w:val="24"/>
              </w:rPr>
            </w:pPr>
            <w:r w:rsidRPr="005542FB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5542FB" w14:paraId="62DC9C2D" w14:textId="77777777" w:rsidTr="005542FB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237D092" w14:textId="77777777" w:rsidR="00505FE4" w:rsidRPr="005542F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181E3E" w14:textId="77777777" w:rsidR="007339DC" w:rsidRPr="005542FB" w:rsidRDefault="00505FE4" w:rsidP="00F77DC4">
            <w:pPr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Nazwa kierunku:</w:t>
            </w:r>
            <w:r w:rsidR="007339DC" w:rsidRPr="005542FB">
              <w:rPr>
                <w:sz w:val="24"/>
                <w:szCs w:val="24"/>
              </w:rPr>
              <w:t xml:space="preserve"> </w:t>
            </w:r>
          </w:p>
          <w:p w14:paraId="5D215592" w14:textId="434CDA69" w:rsidR="00505FE4" w:rsidRPr="005542FB" w:rsidRDefault="007339DC" w:rsidP="00F77DC4">
            <w:pPr>
              <w:rPr>
                <w:sz w:val="24"/>
                <w:szCs w:val="24"/>
              </w:rPr>
            </w:pPr>
            <w:r w:rsidRPr="005542FB">
              <w:rPr>
                <w:rFonts w:eastAsia="Calibri"/>
                <w:b/>
                <w:sz w:val="24"/>
                <w:szCs w:val="24"/>
              </w:rPr>
              <w:t>INFORMATYKA</w:t>
            </w:r>
          </w:p>
        </w:tc>
      </w:tr>
      <w:tr w:rsidR="00505FE4" w:rsidRPr="005542FB" w14:paraId="384A75DE" w14:textId="77777777" w:rsidTr="005542FB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6057E5" w14:textId="77777777" w:rsidR="00505FE4" w:rsidRPr="005542F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18B519" w14:textId="77777777" w:rsidR="00505FE4" w:rsidRPr="005542FB" w:rsidRDefault="00505FE4" w:rsidP="00F77DC4">
            <w:pPr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Nazwa specjalności:</w:t>
            </w:r>
            <w:r w:rsidR="00A0655B" w:rsidRPr="005542FB">
              <w:rPr>
                <w:sz w:val="24"/>
                <w:szCs w:val="24"/>
              </w:rPr>
              <w:t xml:space="preserve"> /niewłaściwe skasować/</w:t>
            </w:r>
          </w:p>
          <w:p w14:paraId="31E84FCF" w14:textId="5BC15A6D" w:rsidR="00505FE4" w:rsidRPr="005542FB" w:rsidRDefault="00A0655B" w:rsidP="00F77DC4">
            <w:pPr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Administracja systemów i sieci komputerowych</w:t>
            </w:r>
          </w:p>
        </w:tc>
      </w:tr>
      <w:tr w:rsidR="00505FE4" w:rsidRPr="005542FB" w14:paraId="5B194323" w14:textId="77777777" w:rsidTr="005542FB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B988BEF" w14:textId="77777777" w:rsidR="00505FE4" w:rsidRPr="005542F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11D6" w14:textId="77777777" w:rsidR="00505FE4" w:rsidRPr="005542FB" w:rsidRDefault="00505FE4" w:rsidP="00F77DC4">
            <w:pPr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Forma studiów:</w:t>
            </w:r>
          </w:p>
          <w:p w14:paraId="2FE2198E" w14:textId="37FF1401" w:rsidR="00505FE4" w:rsidRPr="005542FB" w:rsidRDefault="00A45E9D" w:rsidP="00F77DC4">
            <w:pPr>
              <w:rPr>
                <w:sz w:val="24"/>
                <w:szCs w:val="24"/>
              </w:rPr>
            </w:pPr>
            <w:r w:rsidRPr="005542FB">
              <w:rPr>
                <w:rFonts w:eastAsia="Calibri"/>
                <w:b/>
                <w:color w:val="00000A"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3C1F" w14:textId="77777777" w:rsidR="00505FE4" w:rsidRPr="005542FB" w:rsidRDefault="00505FE4" w:rsidP="00F77DC4">
            <w:pPr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Profil kształcenia:</w:t>
            </w:r>
          </w:p>
          <w:p w14:paraId="343E3B71" w14:textId="1E45D73B" w:rsidR="00505FE4" w:rsidRPr="005542FB" w:rsidRDefault="007339DC" w:rsidP="00F77DC4">
            <w:pPr>
              <w:rPr>
                <w:sz w:val="24"/>
                <w:szCs w:val="24"/>
              </w:rPr>
            </w:pPr>
            <w:r w:rsidRPr="005542FB">
              <w:rPr>
                <w:rFonts w:eastAsia="Calibri"/>
                <w:b/>
                <w:color w:val="000000"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E4DBAF4" w14:textId="77777777" w:rsidR="00505FE4" w:rsidRPr="005542FB" w:rsidRDefault="00505FE4" w:rsidP="00F77DC4">
            <w:pPr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Poziom studiów:</w:t>
            </w:r>
          </w:p>
          <w:p w14:paraId="1B0FC868" w14:textId="7E0D2C5B" w:rsidR="007339DC" w:rsidRPr="005542FB" w:rsidRDefault="007339DC" w:rsidP="007339DC">
            <w:pPr>
              <w:rPr>
                <w:sz w:val="24"/>
                <w:szCs w:val="24"/>
              </w:rPr>
            </w:pPr>
            <w:r w:rsidRPr="005542FB">
              <w:rPr>
                <w:rFonts w:eastAsia="Calibri"/>
                <w:b/>
                <w:color w:val="000000"/>
                <w:sz w:val="24"/>
                <w:szCs w:val="24"/>
              </w:rPr>
              <w:t>STUDIA I STOPNIA</w:t>
            </w:r>
          </w:p>
          <w:p w14:paraId="527B3125" w14:textId="77777777" w:rsidR="007339DC" w:rsidRPr="005542FB" w:rsidRDefault="007339DC" w:rsidP="007339DC">
            <w:pPr>
              <w:rPr>
                <w:sz w:val="24"/>
                <w:szCs w:val="24"/>
              </w:rPr>
            </w:pPr>
          </w:p>
        </w:tc>
      </w:tr>
      <w:tr w:rsidR="00505FE4" w:rsidRPr="005542FB" w14:paraId="28CAA208" w14:textId="77777777" w:rsidTr="005542FB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33188BA" w14:textId="77777777" w:rsidR="00505FE4" w:rsidRPr="005542F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40CE" w14:textId="77777777" w:rsidR="00505FE4" w:rsidRPr="005542FB" w:rsidRDefault="00505FE4" w:rsidP="00F77DC4">
            <w:pPr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 xml:space="preserve">Rok / semestr: </w:t>
            </w:r>
          </w:p>
          <w:p w14:paraId="045DF4C8" w14:textId="33CC1D8F" w:rsidR="00505FE4" w:rsidRPr="005542FB" w:rsidRDefault="007339DC" w:rsidP="00F77DC4">
            <w:pPr>
              <w:rPr>
                <w:b/>
                <w:sz w:val="24"/>
                <w:szCs w:val="24"/>
              </w:rPr>
            </w:pPr>
            <w:r w:rsidRPr="005542FB">
              <w:rPr>
                <w:rFonts w:eastAsia="Calibri"/>
                <w:b/>
                <w:color w:val="00000A"/>
                <w:sz w:val="24"/>
                <w:szCs w:val="24"/>
              </w:rPr>
              <w:t>3/5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5D3F" w14:textId="77777777" w:rsidR="00505FE4" w:rsidRPr="005542FB" w:rsidRDefault="00505FE4" w:rsidP="00F77DC4">
            <w:pPr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Status przedmiotu /modułu:</w:t>
            </w:r>
          </w:p>
          <w:p w14:paraId="27FA0365" w14:textId="00076D46" w:rsidR="00505FE4" w:rsidRPr="005542FB" w:rsidRDefault="007339DC" w:rsidP="00F77DC4">
            <w:pPr>
              <w:rPr>
                <w:b/>
                <w:sz w:val="24"/>
                <w:szCs w:val="24"/>
              </w:rPr>
            </w:pPr>
            <w:r w:rsidRPr="005542FB">
              <w:rPr>
                <w:rFonts w:eastAsia="Calibri"/>
                <w:b/>
                <w:color w:val="00000A"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60F470" w14:textId="77777777" w:rsidR="00505FE4" w:rsidRPr="005542FB" w:rsidRDefault="00505FE4" w:rsidP="00F77DC4">
            <w:pPr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Język przedmiotu / modułu:</w:t>
            </w:r>
          </w:p>
          <w:p w14:paraId="4B8E2FBF" w14:textId="510CEA92" w:rsidR="00505FE4" w:rsidRPr="005542FB" w:rsidRDefault="007339DC" w:rsidP="00F77DC4">
            <w:pPr>
              <w:rPr>
                <w:b/>
                <w:sz w:val="24"/>
                <w:szCs w:val="24"/>
              </w:rPr>
            </w:pPr>
            <w:r w:rsidRPr="005542FB">
              <w:rPr>
                <w:rFonts w:eastAsia="Calibri"/>
                <w:b/>
                <w:color w:val="00000A"/>
                <w:sz w:val="24"/>
                <w:szCs w:val="24"/>
              </w:rPr>
              <w:t>polski</w:t>
            </w:r>
          </w:p>
        </w:tc>
      </w:tr>
      <w:tr w:rsidR="00505FE4" w:rsidRPr="005542FB" w14:paraId="09886935" w14:textId="77777777" w:rsidTr="005542FB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0B6D91D" w14:textId="77777777" w:rsidR="00505FE4" w:rsidRPr="005542F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3D69A" w14:textId="77777777" w:rsidR="00505FE4" w:rsidRPr="005542FB" w:rsidRDefault="00505FE4" w:rsidP="00F77DC4">
            <w:pPr>
              <w:rPr>
                <w:sz w:val="24"/>
                <w:szCs w:val="24"/>
              </w:rPr>
            </w:pPr>
          </w:p>
          <w:p w14:paraId="6B3C73BD" w14:textId="77777777" w:rsidR="00505FE4" w:rsidRPr="005542FB" w:rsidRDefault="00505FE4" w:rsidP="00F77DC4">
            <w:pPr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FBEE" w14:textId="77777777" w:rsidR="00505FE4" w:rsidRPr="005542FB" w:rsidRDefault="00505FE4" w:rsidP="00F77DC4">
            <w:pPr>
              <w:jc w:val="center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D91BC" w14:textId="77777777" w:rsidR="00505FE4" w:rsidRPr="005542FB" w:rsidRDefault="00505FE4" w:rsidP="00F77DC4">
            <w:pPr>
              <w:jc w:val="center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C9C95" w14:textId="77777777" w:rsidR="00505FE4" w:rsidRPr="005542FB" w:rsidRDefault="00505FE4" w:rsidP="00F77DC4">
            <w:pPr>
              <w:jc w:val="center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FDE51" w14:textId="77777777" w:rsidR="00505FE4" w:rsidRPr="005542FB" w:rsidRDefault="00505FE4" w:rsidP="00F77DC4">
            <w:pPr>
              <w:jc w:val="center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08944" w14:textId="77777777" w:rsidR="00505FE4" w:rsidRPr="005542FB" w:rsidRDefault="00505FE4" w:rsidP="00F77DC4">
            <w:pPr>
              <w:jc w:val="center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B7EC640" w14:textId="77777777" w:rsidR="00505FE4" w:rsidRPr="005542FB" w:rsidRDefault="00505FE4" w:rsidP="00F77DC4">
            <w:pPr>
              <w:jc w:val="center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 xml:space="preserve">inne </w:t>
            </w:r>
            <w:r w:rsidRPr="005542FB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5542FB" w14:paraId="3D503F16" w14:textId="77777777" w:rsidTr="005542FB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138D591" w14:textId="77777777" w:rsidR="00505FE4" w:rsidRPr="005542F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C66082D" w14:textId="77777777" w:rsidR="00505FE4" w:rsidRPr="005542FB" w:rsidRDefault="00505FE4" w:rsidP="00F77DC4">
            <w:pPr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545A6C" w14:textId="674164B4" w:rsidR="00505FE4" w:rsidRPr="005542FB" w:rsidRDefault="007339DC" w:rsidP="00F77DC4">
            <w:pPr>
              <w:jc w:val="center"/>
              <w:rPr>
                <w:b/>
                <w:sz w:val="24"/>
                <w:szCs w:val="24"/>
              </w:rPr>
            </w:pPr>
            <w:r w:rsidRPr="005542FB">
              <w:rPr>
                <w:rFonts w:eastAsia="Calibri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1DC44A" w14:textId="77777777" w:rsidR="00505FE4" w:rsidRPr="005542FB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0029AA" w14:textId="2052D019" w:rsidR="00505FE4" w:rsidRPr="005542FB" w:rsidRDefault="00A45E9D" w:rsidP="00F77DC4">
            <w:pPr>
              <w:jc w:val="center"/>
              <w:rPr>
                <w:b/>
                <w:sz w:val="24"/>
                <w:szCs w:val="24"/>
              </w:rPr>
            </w:pPr>
            <w:r w:rsidRPr="005542FB">
              <w:rPr>
                <w:rFonts w:eastAsia="Calibri"/>
                <w:b/>
                <w:color w:val="000000"/>
                <w:sz w:val="24"/>
                <w:szCs w:val="24"/>
              </w:rPr>
              <w:t>45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4B5659" w14:textId="77777777" w:rsidR="00505FE4" w:rsidRPr="005542FB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3C43EA" w14:textId="77777777" w:rsidR="00505FE4" w:rsidRPr="005542FB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062899" w14:textId="77777777" w:rsidR="00505FE4" w:rsidRPr="005542FB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A237882" w14:textId="77777777" w:rsidR="00505FE4" w:rsidRPr="005542FB" w:rsidRDefault="00505FE4" w:rsidP="00505FE4">
      <w:pPr>
        <w:rPr>
          <w:sz w:val="24"/>
          <w:szCs w:val="24"/>
        </w:rPr>
      </w:pPr>
    </w:p>
    <w:tbl>
      <w:tblPr>
        <w:tblW w:w="100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5542FB" w14:paraId="5B5BD275" w14:textId="77777777" w:rsidTr="005542FB">
        <w:trPr>
          <w:jc w:val="center"/>
        </w:trPr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DC81" w14:textId="77777777" w:rsidR="00505FE4" w:rsidRPr="005542FB" w:rsidRDefault="00505FE4" w:rsidP="00F77DC4">
            <w:pPr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Koordynator przedmiotu / modułu</w:t>
            </w:r>
            <w:r w:rsidRPr="005542FB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62336E" w14:textId="38AA0A69" w:rsidR="00505FE4" w:rsidRPr="005542FB" w:rsidRDefault="007339DC" w:rsidP="00F77DC4">
            <w:pPr>
              <w:rPr>
                <w:sz w:val="24"/>
                <w:szCs w:val="24"/>
              </w:rPr>
            </w:pPr>
            <w:r w:rsidRPr="005542FB">
              <w:rPr>
                <w:rFonts w:eastAsia="Calibri"/>
                <w:b/>
                <w:color w:val="00000A"/>
                <w:sz w:val="24"/>
                <w:szCs w:val="24"/>
              </w:rPr>
              <w:t>mgr inż. Norbert Sacha</w:t>
            </w:r>
          </w:p>
        </w:tc>
      </w:tr>
      <w:tr w:rsidR="00505FE4" w:rsidRPr="00727D10" w14:paraId="5198D402" w14:textId="77777777" w:rsidTr="005542FB">
        <w:trPr>
          <w:jc w:val="center"/>
        </w:trPr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5C7FD" w14:textId="77777777" w:rsidR="00505FE4" w:rsidRPr="005542FB" w:rsidRDefault="00505FE4" w:rsidP="00F77DC4">
            <w:pPr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Prowadzący zajęcia</w:t>
            </w:r>
            <w:r w:rsidRPr="005542FB">
              <w:t>*</w:t>
            </w:r>
          </w:p>
          <w:p w14:paraId="2EF62DEC" w14:textId="77777777" w:rsidR="00505FE4" w:rsidRPr="005542F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4C77B3" w14:textId="3FE31352" w:rsidR="00505FE4" w:rsidRPr="00727D10" w:rsidRDefault="007339DC" w:rsidP="00F77DC4">
            <w:pPr>
              <w:rPr>
                <w:sz w:val="24"/>
                <w:szCs w:val="24"/>
                <w:lang w:val="en-US"/>
              </w:rPr>
            </w:pPr>
            <w:proofErr w:type="spellStart"/>
            <w:r w:rsidRPr="00727D10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>mgr</w:t>
            </w:r>
            <w:proofErr w:type="spellEnd"/>
            <w:r w:rsidRPr="00727D10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27D10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>inż</w:t>
            </w:r>
            <w:proofErr w:type="spellEnd"/>
            <w:r w:rsidRPr="00727D10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>. Norbert Sacha</w:t>
            </w:r>
            <w:r w:rsidR="00727D10" w:rsidRPr="00727D10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727D10" w:rsidRPr="00727D10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>m</w:t>
            </w:r>
            <w:r w:rsidR="00727D10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>gr</w:t>
            </w:r>
            <w:proofErr w:type="spellEnd"/>
            <w:r w:rsidR="00727D10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27D10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>inż</w:t>
            </w:r>
            <w:proofErr w:type="spellEnd"/>
            <w:r w:rsidR="00727D10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>. Arkadiusz Górka</w:t>
            </w:r>
          </w:p>
        </w:tc>
      </w:tr>
      <w:tr w:rsidR="00505FE4" w:rsidRPr="005542FB" w14:paraId="7D4A2D33" w14:textId="77777777" w:rsidTr="005542FB">
        <w:trPr>
          <w:jc w:val="center"/>
        </w:trPr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A4397" w14:textId="77777777" w:rsidR="00505FE4" w:rsidRPr="005542FB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CFE326" w14:textId="5C9EB613" w:rsidR="00505FE4" w:rsidRPr="005542FB" w:rsidRDefault="007339DC" w:rsidP="00F77DC4">
            <w:pPr>
              <w:rPr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Wyposażenie studentów w wiedzę i umiejętności, umożliwiające administrowanie siecią komputerową  LAN/WAN, zbudowaną z kilku urządzeń sieciowych: routerów i przełączników firmy Cisco.</w:t>
            </w:r>
          </w:p>
        </w:tc>
      </w:tr>
      <w:tr w:rsidR="00505FE4" w:rsidRPr="005542FB" w14:paraId="444A6DC1" w14:textId="77777777" w:rsidTr="005542FB">
        <w:trPr>
          <w:jc w:val="center"/>
        </w:trPr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1B4FC3C" w14:textId="77777777" w:rsidR="00505FE4" w:rsidRPr="005542FB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3D4345" w14:textId="0E4D6BDF" w:rsidR="00505FE4" w:rsidRPr="005542FB" w:rsidRDefault="007339DC" w:rsidP="00F77DC4">
            <w:pPr>
              <w:rPr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Wiedza i umiejętności z przedmiotu - “Sieci komputerowe”.</w:t>
            </w:r>
          </w:p>
        </w:tc>
      </w:tr>
    </w:tbl>
    <w:p w14:paraId="76616E16" w14:textId="77777777" w:rsidR="00505FE4" w:rsidRPr="005542FB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5542FB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12C92E31" w14:textId="77777777" w:rsidR="00505FE4" w:rsidRPr="005542FB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5542FB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tbl>
      <w:tblPr>
        <w:tblW w:w="100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5542FB" w14:paraId="6670F070" w14:textId="77777777" w:rsidTr="005542FB">
        <w:trPr>
          <w:cantSplit/>
          <w:jc w:val="center"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0595FF54" w14:textId="77777777" w:rsidR="00505FE4" w:rsidRPr="005542FB" w:rsidRDefault="00505FE4" w:rsidP="00F77DC4">
            <w:pPr>
              <w:jc w:val="center"/>
              <w:rPr>
                <w:sz w:val="24"/>
                <w:szCs w:val="24"/>
              </w:rPr>
            </w:pPr>
            <w:r w:rsidRPr="005542FB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5542FB" w14:paraId="36F5E9DA" w14:textId="77777777" w:rsidTr="005542FB">
        <w:trPr>
          <w:cantSplit/>
          <w:jc w:val="center"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C4D800" w14:textId="77777777" w:rsidR="00505FE4" w:rsidRPr="005542FB" w:rsidRDefault="00505FE4" w:rsidP="00F77DC4">
            <w:pPr>
              <w:rPr>
                <w:sz w:val="22"/>
                <w:szCs w:val="22"/>
              </w:rPr>
            </w:pPr>
            <w:r w:rsidRPr="005542FB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B9F2D46" w14:textId="77777777" w:rsidR="00505FE4" w:rsidRPr="005542FB" w:rsidRDefault="00505FE4" w:rsidP="00F77DC4">
            <w:pPr>
              <w:jc w:val="center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498B5E3" w14:textId="77777777" w:rsidR="00505FE4" w:rsidRPr="005542FB" w:rsidRDefault="00505FE4" w:rsidP="00F77DC4">
            <w:pPr>
              <w:jc w:val="center"/>
              <w:rPr>
                <w:sz w:val="22"/>
                <w:szCs w:val="22"/>
              </w:rPr>
            </w:pPr>
            <w:r w:rsidRPr="005542FB">
              <w:rPr>
                <w:sz w:val="22"/>
                <w:szCs w:val="22"/>
              </w:rPr>
              <w:t xml:space="preserve">Kod kierunkowego efektu </w:t>
            </w:r>
          </w:p>
          <w:p w14:paraId="5186AF0A" w14:textId="77777777" w:rsidR="00505FE4" w:rsidRPr="005542FB" w:rsidRDefault="00505FE4" w:rsidP="00F77DC4">
            <w:pPr>
              <w:jc w:val="center"/>
              <w:rPr>
                <w:sz w:val="22"/>
                <w:szCs w:val="22"/>
              </w:rPr>
            </w:pPr>
            <w:r w:rsidRPr="005542FB">
              <w:rPr>
                <w:sz w:val="22"/>
                <w:szCs w:val="22"/>
              </w:rPr>
              <w:t>uczenia się</w:t>
            </w:r>
          </w:p>
        </w:tc>
      </w:tr>
      <w:tr w:rsidR="00505FE4" w:rsidRPr="005542FB" w14:paraId="0698299A" w14:textId="77777777" w:rsidTr="005542FB">
        <w:trPr>
          <w:cantSplit/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974C" w14:textId="659E6EC2" w:rsidR="00505FE4" w:rsidRPr="005542FB" w:rsidRDefault="007339DC" w:rsidP="007339DC">
            <w:pPr>
              <w:jc w:val="center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002AA8" w14:textId="7238ECC6" w:rsidR="00505FE4" w:rsidRPr="005542FB" w:rsidRDefault="007339DC" w:rsidP="007339DC">
            <w:pPr>
              <w:rPr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Opisuje budowę, działanie oraz konfigurację urządzeń sieciowych (routery i przełączniki).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714607" w14:textId="50AC8366" w:rsidR="00505FE4" w:rsidRPr="005542FB" w:rsidRDefault="007339DC" w:rsidP="00A0655B">
            <w:pPr>
              <w:jc w:val="center"/>
              <w:rPr>
                <w:sz w:val="24"/>
                <w:szCs w:val="24"/>
              </w:rPr>
            </w:pPr>
            <w:r w:rsidRPr="005542FB">
              <w:rPr>
                <w:rFonts w:eastAsia="Calibri"/>
                <w:color w:val="000000"/>
                <w:sz w:val="24"/>
                <w:szCs w:val="24"/>
              </w:rPr>
              <w:t>K_W05</w:t>
            </w:r>
          </w:p>
        </w:tc>
      </w:tr>
      <w:tr w:rsidR="00505FE4" w:rsidRPr="005542FB" w14:paraId="71244102" w14:textId="77777777" w:rsidTr="005542FB">
        <w:trPr>
          <w:cantSplit/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AF1F" w14:textId="05748969" w:rsidR="00505FE4" w:rsidRPr="005542FB" w:rsidRDefault="007339DC" w:rsidP="007339DC">
            <w:pPr>
              <w:jc w:val="center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CAF840" w14:textId="4C3F1DF0" w:rsidR="00505FE4" w:rsidRPr="005542FB" w:rsidRDefault="007339DC" w:rsidP="007339DC">
            <w:pPr>
              <w:rPr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 xml:space="preserve">Opisuje działanie i konfiguracje podstawowych protokołów sieciowych związanych z technikami routingu i </w:t>
            </w:r>
            <w:proofErr w:type="spellStart"/>
            <w:r w:rsidRPr="005542FB">
              <w:rPr>
                <w:rFonts w:eastAsia="Calibri"/>
                <w:color w:val="00000A"/>
                <w:sz w:val="24"/>
                <w:szCs w:val="24"/>
              </w:rPr>
              <w:t>switchingu</w:t>
            </w:r>
            <w:proofErr w:type="spellEnd"/>
            <w:r w:rsidRPr="005542FB">
              <w:rPr>
                <w:rFonts w:eastAsia="Calibri"/>
                <w:color w:val="00000A"/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D05968" w14:textId="77777777" w:rsidR="00505FE4" w:rsidRPr="005542FB" w:rsidRDefault="007339DC" w:rsidP="00A0655B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542FB">
              <w:rPr>
                <w:rFonts w:eastAsia="Calibri"/>
                <w:color w:val="000000"/>
                <w:sz w:val="24"/>
                <w:szCs w:val="24"/>
              </w:rPr>
              <w:t>K_W04,</w:t>
            </w:r>
          </w:p>
          <w:p w14:paraId="42A28DBC" w14:textId="1318DB62" w:rsidR="007339DC" w:rsidRPr="005542FB" w:rsidRDefault="007339DC" w:rsidP="00A0655B">
            <w:pPr>
              <w:jc w:val="center"/>
              <w:rPr>
                <w:sz w:val="24"/>
                <w:szCs w:val="24"/>
              </w:rPr>
            </w:pPr>
            <w:r w:rsidRPr="005542FB">
              <w:rPr>
                <w:rFonts w:eastAsia="Calibri"/>
                <w:color w:val="000000"/>
                <w:sz w:val="24"/>
                <w:szCs w:val="24"/>
              </w:rPr>
              <w:t>K_W08</w:t>
            </w:r>
          </w:p>
        </w:tc>
      </w:tr>
      <w:tr w:rsidR="00505FE4" w:rsidRPr="005542FB" w14:paraId="44AFE146" w14:textId="77777777" w:rsidTr="005542FB">
        <w:trPr>
          <w:cantSplit/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B504" w14:textId="338937A8" w:rsidR="00505FE4" w:rsidRPr="005542FB" w:rsidRDefault="007339DC" w:rsidP="007339DC">
            <w:pPr>
              <w:jc w:val="center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0D11AD" w14:textId="1C8577D7" w:rsidR="00505FE4" w:rsidRPr="005542FB" w:rsidRDefault="007339DC" w:rsidP="007339DC">
            <w:pPr>
              <w:rPr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Administruje urządzeniami sieciowymi: routerami i przełącznikami L2.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944C20" w14:textId="77777777" w:rsidR="00505FE4" w:rsidRPr="005542FB" w:rsidRDefault="007339DC" w:rsidP="00A0655B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542FB">
              <w:rPr>
                <w:rFonts w:eastAsia="Calibri"/>
                <w:color w:val="000000"/>
                <w:sz w:val="24"/>
                <w:szCs w:val="24"/>
              </w:rPr>
              <w:t>K_U13,</w:t>
            </w:r>
          </w:p>
          <w:p w14:paraId="216BEEAB" w14:textId="53E60E4D" w:rsidR="007339DC" w:rsidRPr="005542FB" w:rsidRDefault="007339DC" w:rsidP="00A0655B">
            <w:pPr>
              <w:jc w:val="center"/>
              <w:rPr>
                <w:sz w:val="24"/>
                <w:szCs w:val="24"/>
              </w:rPr>
            </w:pPr>
            <w:r w:rsidRPr="005542FB">
              <w:rPr>
                <w:rFonts w:eastAsia="Calibri"/>
                <w:color w:val="000000"/>
                <w:sz w:val="24"/>
                <w:szCs w:val="24"/>
              </w:rPr>
              <w:t>K_U22</w:t>
            </w:r>
          </w:p>
        </w:tc>
      </w:tr>
      <w:tr w:rsidR="00505FE4" w:rsidRPr="005542FB" w14:paraId="741E4C35" w14:textId="77777777" w:rsidTr="005542FB">
        <w:trPr>
          <w:cantSplit/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1B63" w14:textId="69620361" w:rsidR="00505FE4" w:rsidRPr="005542FB" w:rsidRDefault="007339DC" w:rsidP="007339DC">
            <w:pPr>
              <w:jc w:val="center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C18075" w14:textId="6F21832A" w:rsidR="00505FE4" w:rsidRPr="005542FB" w:rsidRDefault="007339DC" w:rsidP="007339DC">
            <w:pPr>
              <w:rPr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 xml:space="preserve">Buduje sieci lokalne i rozległe, administruje protokołami sieciowymi związanymi z technikami routingu i </w:t>
            </w:r>
            <w:proofErr w:type="spellStart"/>
            <w:r w:rsidRPr="005542FB">
              <w:rPr>
                <w:rFonts w:eastAsia="Calibri"/>
                <w:color w:val="00000A"/>
                <w:sz w:val="24"/>
                <w:szCs w:val="24"/>
              </w:rPr>
              <w:t>switchingu</w:t>
            </w:r>
            <w:proofErr w:type="spellEnd"/>
            <w:r w:rsidRPr="005542FB">
              <w:rPr>
                <w:rFonts w:eastAsia="Calibri"/>
                <w:color w:val="00000A"/>
                <w:sz w:val="24"/>
                <w:szCs w:val="24"/>
              </w:rPr>
              <w:t xml:space="preserve">. Konfiguruje routing i </w:t>
            </w:r>
            <w:proofErr w:type="spellStart"/>
            <w:r w:rsidRPr="005542FB">
              <w:rPr>
                <w:rFonts w:eastAsia="Calibri"/>
                <w:color w:val="00000A"/>
                <w:sz w:val="24"/>
                <w:szCs w:val="24"/>
              </w:rPr>
              <w:t>switching</w:t>
            </w:r>
            <w:proofErr w:type="spellEnd"/>
            <w:r w:rsidRPr="005542FB">
              <w:rPr>
                <w:rFonts w:eastAsia="Calibri"/>
                <w:color w:val="00000A"/>
                <w:sz w:val="24"/>
                <w:szCs w:val="24"/>
              </w:rPr>
              <w:t>. Administruje budowanymi sieciami.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1F7E48" w14:textId="77777777" w:rsidR="00505FE4" w:rsidRPr="005542FB" w:rsidRDefault="007339DC" w:rsidP="00A0655B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542FB">
              <w:rPr>
                <w:rFonts w:eastAsia="Calibri"/>
                <w:color w:val="000000"/>
                <w:sz w:val="24"/>
                <w:szCs w:val="24"/>
              </w:rPr>
              <w:t>K_U14,</w:t>
            </w:r>
          </w:p>
          <w:p w14:paraId="6A69B3A9" w14:textId="1A8F6D5A" w:rsidR="007339DC" w:rsidRPr="005542FB" w:rsidRDefault="007339DC" w:rsidP="00A0655B">
            <w:pPr>
              <w:jc w:val="center"/>
              <w:rPr>
                <w:sz w:val="24"/>
                <w:szCs w:val="24"/>
              </w:rPr>
            </w:pPr>
            <w:r w:rsidRPr="005542FB">
              <w:rPr>
                <w:rFonts w:eastAsia="Calibri"/>
                <w:color w:val="000000"/>
                <w:sz w:val="24"/>
                <w:szCs w:val="24"/>
              </w:rPr>
              <w:t>K_U22</w:t>
            </w:r>
          </w:p>
        </w:tc>
      </w:tr>
      <w:tr w:rsidR="00505FE4" w:rsidRPr="005542FB" w14:paraId="7F1B218A" w14:textId="77777777" w:rsidTr="005542FB">
        <w:trPr>
          <w:cantSplit/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E8A16" w14:textId="588B2995" w:rsidR="00505FE4" w:rsidRPr="005542FB" w:rsidRDefault="007339DC" w:rsidP="007339DC">
            <w:pPr>
              <w:jc w:val="center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E43925" w14:textId="3667AE55" w:rsidR="00505FE4" w:rsidRPr="005542FB" w:rsidRDefault="007339DC" w:rsidP="007339DC">
            <w:pPr>
              <w:rPr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Zabezpiecza budowane sieci w podstawowym zakresie.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712166" w14:textId="6311F8FE" w:rsidR="00505FE4" w:rsidRPr="005542FB" w:rsidRDefault="007339DC" w:rsidP="00A0655B">
            <w:pPr>
              <w:jc w:val="center"/>
              <w:rPr>
                <w:sz w:val="24"/>
                <w:szCs w:val="24"/>
              </w:rPr>
            </w:pPr>
            <w:r w:rsidRPr="005542FB">
              <w:rPr>
                <w:rFonts w:eastAsia="Calibri"/>
                <w:color w:val="000000"/>
                <w:sz w:val="24"/>
                <w:szCs w:val="24"/>
              </w:rPr>
              <w:t>K_U10</w:t>
            </w:r>
          </w:p>
        </w:tc>
      </w:tr>
      <w:tr w:rsidR="00505FE4" w:rsidRPr="005542FB" w14:paraId="4840FDC6" w14:textId="77777777" w:rsidTr="005542FB">
        <w:trPr>
          <w:cantSplit/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A304" w14:textId="0CF83A30" w:rsidR="00505FE4" w:rsidRPr="005542FB" w:rsidRDefault="007339DC" w:rsidP="007339DC">
            <w:pPr>
              <w:jc w:val="center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94C244" w14:textId="5081A826" w:rsidR="00505FE4" w:rsidRPr="005542FB" w:rsidRDefault="007339DC" w:rsidP="007339DC">
            <w:pPr>
              <w:rPr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Pracuje w zespole w grupie/zespole.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DA788" w14:textId="1B225A9D" w:rsidR="00505FE4" w:rsidRPr="005542FB" w:rsidRDefault="007339DC" w:rsidP="00A0655B">
            <w:pPr>
              <w:jc w:val="center"/>
              <w:rPr>
                <w:sz w:val="24"/>
                <w:szCs w:val="24"/>
              </w:rPr>
            </w:pPr>
            <w:r w:rsidRPr="005542FB">
              <w:rPr>
                <w:rFonts w:eastAsia="Calibri"/>
                <w:color w:val="000000"/>
                <w:sz w:val="24"/>
                <w:szCs w:val="24"/>
              </w:rPr>
              <w:t>K_U02</w:t>
            </w:r>
          </w:p>
        </w:tc>
      </w:tr>
    </w:tbl>
    <w:p w14:paraId="2243C4DB" w14:textId="77777777" w:rsidR="00260E7F" w:rsidRDefault="00260E7F"/>
    <w:tbl>
      <w:tblPr>
        <w:tblW w:w="10095" w:type="dxa"/>
        <w:jc w:val="center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95"/>
      </w:tblGrid>
      <w:tr w:rsidR="00505FE4" w:rsidRPr="005542FB" w14:paraId="194FA50B" w14:textId="77777777" w:rsidTr="005542FB">
        <w:trPr>
          <w:jc w:val="center"/>
        </w:trPr>
        <w:tc>
          <w:tcPr>
            <w:tcW w:w="1009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61C9E47E" w14:textId="77777777" w:rsidR="00505FE4" w:rsidRPr="005542FB" w:rsidRDefault="00505FE4" w:rsidP="00F77DC4">
            <w:pPr>
              <w:jc w:val="center"/>
              <w:rPr>
                <w:sz w:val="24"/>
                <w:szCs w:val="24"/>
              </w:rPr>
            </w:pPr>
            <w:r w:rsidRPr="005542FB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5542FB" w14:paraId="5C2084DF" w14:textId="77777777" w:rsidTr="005542FB">
        <w:trPr>
          <w:jc w:val="center"/>
        </w:trPr>
        <w:tc>
          <w:tcPr>
            <w:tcW w:w="1009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F7B66B9" w14:textId="77777777" w:rsidR="00505FE4" w:rsidRPr="005542FB" w:rsidRDefault="00505FE4" w:rsidP="00F77DC4">
            <w:pPr>
              <w:rPr>
                <w:b/>
                <w:sz w:val="24"/>
                <w:szCs w:val="24"/>
              </w:rPr>
            </w:pPr>
            <w:r w:rsidRPr="005542FB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5542FB" w14:paraId="2EE15468" w14:textId="77777777" w:rsidTr="005542FB">
        <w:trPr>
          <w:jc w:val="center"/>
        </w:trPr>
        <w:tc>
          <w:tcPr>
            <w:tcW w:w="1009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655CD4" w14:textId="77777777" w:rsidR="00B8330D" w:rsidRPr="005542FB" w:rsidRDefault="00B8330D" w:rsidP="00B8330D">
            <w:pPr>
              <w:pStyle w:val="normal1"/>
              <w:numPr>
                <w:ilvl w:val="0"/>
                <w:numId w:val="1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Zarządzanie routerem.</w:t>
            </w:r>
          </w:p>
          <w:p w14:paraId="63A7193D" w14:textId="77777777" w:rsidR="00B8330D" w:rsidRPr="005542FB" w:rsidRDefault="00B8330D" w:rsidP="00B8330D">
            <w:pPr>
              <w:pStyle w:val="normal1"/>
              <w:numPr>
                <w:ilvl w:val="0"/>
                <w:numId w:val="1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lastRenderedPageBreak/>
              <w:t>Routing statyczny w sieciach LAN i WAN.</w:t>
            </w:r>
          </w:p>
          <w:p w14:paraId="1C802C7A" w14:textId="77777777" w:rsidR="00B8330D" w:rsidRPr="005542FB" w:rsidRDefault="00B8330D" w:rsidP="00B8330D">
            <w:pPr>
              <w:pStyle w:val="normal1"/>
              <w:numPr>
                <w:ilvl w:val="0"/>
                <w:numId w:val="1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Protokół routingu RIP.</w:t>
            </w:r>
          </w:p>
          <w:p w14:paraId="7C370CB3" w14:textId="77777777" w:rsidR="00B8330D" w:rsidRPr="005542FB" w:rsidRDefault="00B8330D" w:rsidP="00B8330D">
            <w:pPr>
              <w:pStyle w:val="normal1"/>
              <w:numPr>
                <w:ilvl w:val="0"/>
                <w:numId w:val="1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Protokół routingu OSPF.</w:t>
            </w:r>
          </w:p>
          <w:p w14:paraId="66EF1AB2" w14:textId="77777777" w:rsidR="00B8330D" w:rsidRPr="005542FB" w:rsidRDefault="00B8330D" w:rsidP="00B8330D">
            <w:pPr>
              <w:pStyle w:val="normal1"/>
              <w:numPr>
                <w:ilvl w:val="0"/>
                <w:numId w:val="1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Uwierzytelnianie w protokołach routingu RIP i OSPF.</w:t>
            </w:r>
          </w:p>
          <w:p w14:paraId="7DE01F9D" w14:textId="77777777" w:rsidR="00B8330D" w:rsidRPr="005542FB" w:rsidRDefault="00B8330D" w:rsidP="00B8330D">
            <w:pPr>
              <w:pStyle w:val="normal1"/>
              <w:numPr>
                <w:ilvl w:val="0"/>
                <w:numId w:val="1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Zarządzanie przełącznikiem.</w:t>
            </w:r>
          </w:p>
          <w:p w14:paraId="1A29BB08" w14:textId="77777777" w:rsidR="00B8330D" w:rsidRPr="005542FB" w:rsidRDefault="00B8330D" w:rsidP="00B8330D">
            <w:pPr>
              <w:pStyle w:val="normal1"/>
              <w:numPr>
                <w:ilvl w:val="0"/>
                <w:numId w:val="1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Sieci VLAN i łącza TRUNK.</w:t>
            </w:r>
          </w:p>
          <w:p w14:paraId="4DF8D216" w14:textId="77777777" w:rsidR="00B8330D" w:rsidRPr="005542FB" w:rsidRDefault="00B8330D" w:rsidP="00B8330D">
            <w:pPr>
              <w:pStyle w:val="normal1"/>
              <w:numPr>
                <w:ilvl w:val="0"/>
                <w:numId w:val="1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Routing pomiędzy sieciami VLAN.</w:t>
            </w:r>
          </w:p>
          <w:p w14:paraId="5DA067F6" w14:textId="77777777" w:rsidR="00B8330D" w:rsidRPr="005542FB" w:rsidRDefault="00B8330D" w:rsidP="00B8330D">
            <w:pPr>
              <w:pStyle w:val="normal1"/>
              <w:numPr>
                <w:ilvl w:val="0"/>
                <w:numId w:val="1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DHCP w sieciach VLAN.</w:t>
            </w:r>
          </w:p>
          <w:p w14:paraId="6DC13DA1" w14:textId="77777777" w:rsidR="00B8330D" w:rsidRPr="005542FB" w:rsidRDefault="00B8330D" w:rsidP="00B8330D">
            <w:pPr>
              <w:pStyle w:val="normal1"/>
              <w:numPr>
                <w:ilvl w:val="0"/>
                <w:numId w:val="1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Bezpieczeństwo portu.</w:t>
            </w:r>
          </w:p>
          <w:p w14:paraId="29662D98" w14:textId="77777777" w:rsidR="00B8330D" w:rsidRPr="005542FB" w:rsidRDefault="00B8330D" w:rsidP="00B8330D">
            <w:pPr>
              <w:pStyle w:val="normal1"/>
              <w:numPr>
                <w:ilvl w:val="0"/>
                <w:numId w:val="1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Listy kontroli dostępu ACL.</w:t>
            </w:r>
          </w:p>
          <w:p w14:paraId="4FEFED78" w14:textId="77777777" w:rsidR="00B8330D" w:rsidRPr="005542FB" w:rsidRDefault="00B8330D" w:rsidP="00B8330D">
            <w:pPr>
              <w:pStyle w:val="normal1"/>
              <w:numPr>
                <w:ilvl w:val="0"/>
                <w:numId w:val="1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Protokoły STP/RSTP.</w:t>
            </w:r>
          </w:p>
          <w:p w14:paraId="4275F8D9" w14:textId="77777777" w:rsidR="00B8330D" w:rsidRPr="005542FB" w:rsidRDefault="00B8330D" w:rsidP="00B8330D">
            <w:pPr>
              <w:pStyle w:val="normal1"/>
              <w:numPr>
                <w:ilvl w:val="0"/>
                <w:numId w:val="1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Bezpieczeństwo protokołów STP/RSTP.</w:t>
            </w:r>
          </w:p>
          <w:p w14:paraId="42D87805" w14:textId="77777777" w:rsidR="00B8330D" w:rsidRPr="005542FB" w:rsidRDefault="00B8330D" w:rsidP="00B8330D">
            <w:pPr>
              <w:pStyle w:val="normal1"/>
              <w:numPr>
                <w:ilvl w:val="0"/>
                <w:numId w:val="1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NAT/PAT.</w:t>
            </w:r>
          </w:p>
          <w:p w14:paraId="058133D5" w14:textId="77777777" w:rsidR="00B8330D" w:rsidRPr="005542FB" w:rsidRDefault="00B8330D" w:rsidP="00B8330D">
            <w:pPr>
              <w:pStyle w:val="normal1"/>
              <w:numPr>
                <w:ilvl w:val="0"/>
                <w:numId w:val="1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Logi i protokół SNMP.</w:t>
            </w:r>
          </w:p>
          <w:p w14:paraId="17FF4AA4" w14:textId="77777777" w:rsidR="00B8330D" w:rsidRPr="005542FB" w:rsidRDefault="00B8330D" w:rsidP="00B8330D">
            <w:pPr>
              <w:pStyle w:val="normal1"/>
              <w:rPr>
                <w:rFonts w:eastAsia="Calibri"/>
                <w:color w:val="00000A"/>
                <w:sz w:val="24"/>
                <w:szCs w:val="24"/>
                <w:u w:val="single"/>
              </w:rPr>
            </w:pPr>
          </w:p>
          <w:p w14:paraId="58AB62D0" w14:textId="77777777" w:rsidR="00A45E9D" w:rsidRPr="005542FB" w:rsidRDefault="00A45E9D" w:rsidP="00A45E9D">
            <w:pPr>
              <w:pStyle w:val="normal1"/>
              <w:rPr>
                <w:rFonts w:eastAsia="Calibri"/>
                <w:color w:val="00000A"/>
                <w:sz w:val="24"/>
                <w:szCs w:val="24"/>
                <w:u w:val="single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  <w:u w:val="single"/>
              </w:rPr>
              <w:t>Uwaga!</w:t>
            </w:r>
          </w:p>
          <w:p w14:paraId="66964BA8" w14:textId="3967312D" w:rsidR="00505FE4" w:rsidRPr="005542FB" w:rsidRDefault="00A45E9D" w:rsidP="00B8330D">
            <w:pPr>
              <w:pStyle w:val="normal1"/>
              <w:jc w:val="both"/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 xml:space="preserve">Każdy z wykładów trwa </w:t>
            </w:r>
            <w:r w:rsidRPr="005542FB">
              <w:rPr>
                <w:rFonts w:eastAsia="Calibri"/>
                <w:color w:val="00000A"/>
                <w:sz w:val="24"/>
                <w:szCs w:val="24"/>
                <w:u w:val="single"/>
              </w:rPr>
              <w:t>1h lekcyjną</w:t>
            </w:r>
            <w:r w:rsidRPr="005542FB">
              <w:rPr>
                <w:rFonts w:eastAsia="Calibri"/>
                <w:color w:val="00000A"/>
                <w:sz w:val="24"/>
                <w:szCs w:val="24"/>
              </w:rPr>
              <w:t xml:space="preserve"> i jest przeznaczony do odpowiedniego w kolejności  1   laboratorium, które trwa 3h.</w:t>
            </w:r>
          </w:p>
        </w:tc>
      </w:tr>
      <w:tr w:rsidR="00505FE4" w:rsidRPr="005542FB" w14:paraId="03074AC2" w14:textId="77777777" w:rsidTr="005542FB">
        <w:trPr>
          <w:jc w:val="center"/>
        </w:trPr>
        <w:tc>
          <w:tcPr>
            <w:tcW w:w="1009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56FF499" w14:textId="77777777" w:rsidR="00505FE4" w:rsidRPr="005542FB" w:rsidRDefault="00505FE4" w:rsidP="00F77DC4">
            <w:pPr>
              <w:rPr>
                <w:b/>
                <w:sz w:val="24"/>
                <w:szCs w:val="24"/>
              </w:rPr>
            </w:pPr>
            <w:r w:rsidRPr="005542FB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505FE4" w:rsidRPr="005542FB" w14:paraId="229E4859" w14:textId="77777777" w:rsidTr="005542FB">
        <w:trPr>
          <w:jc w:val="center"/>
        </w:trPr>
        <w:tc>
          <w:tcPr>
            <w:tcW w:w="1009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9CB984B" w14:textId="77777777" w:rsidR="00505FE4" w:rsidRPr="005542FB" w:rsidRDefault="00505FE4" w:rsidP="00F77DC4">
            <w:pPr>
              <w:rPr>
                <w:sz w:val="22"/>
                <w:szCs w:val="22"/>
              </w:rPr>
            </w:pPr>
          </w:p>
        </w:tc>
      </w:tr>
      <w:tr w:rsidR="00505FE4" w:rsidRPr="005542FB" w14:paraId="129F214A" w14:textId="77777777" w:rsidTr="005542FB">
        <w:trPr>
          <w:jc w:val="center"/>
        </w:trPr>
        <w:tc>
          <w:tcPr>
            <w:tcW w:w="1009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D4A334F" w14:textId="77777777" w:rsidR="00505FE4" w:rsidRPr="005542FB" w:rsidRDefault="00505FE4" w:rsidP="00F77DC4">
            <w:pPr>
              <w:pStyle w:val="Nagwek1"/>
              <w:rPr>
                <w:szCs w:val="24"/>
              </w:rPr>
            </w:pPr>
            <w:r w:rsidRPr="005542FB">
              <w:rPr>
                <w:szCs w:val="24"/>
              </w:rPr>
              <w:t>Laboratorium</w:t>
            </w:r>
          </w:p>
        </w:tc>
      </w:tr>
      <w:tr w:rsidR="00505FE4" w:rsidRPr="005542FB" w14:paraId="331D30B3" w14:textId="77777777" w:rsidTr="005542FB">
        <w:trPr>
          <w:jc w:val="center"/>
        </w:trPr>
        <w:tc>
          <w:tcPr>
            <w:tcW w:w="1009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6F9374" w14:textId="77777777" w:rsidR="00B8330D" w:rsidRPr="005542FB" w:rsidRDefault="00B8330D" w:rsidP="00B8330D">
            <w:pPr>
              <w:pStyle w:val="normal1"/>
              <w:numPr>
                <w:ilvl w:val="0"/>
                <w:numId w:val="2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  <w:u w:val="single"/>
              </w:rPr>
              <w:t>Przywracanie routera do ustawień fabrycznych.</w:t>
            </w:r>
          </w:p>
          <w:p w14:paraId="6178BF87" w14:textId="77777777" w:rsidR="00B8330D" w:rsidRPr="005542F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(Reset haseł na urządzeniu, archiwizacja i odtwarzanie konfiguracji oraz oprogramowania).</w:t>
            </w:r>
          </w:p>
          <w:p w14:paraId="70587794" w14:textId="77777777" w:rsidR="00B8330D" w:rsidRPr="005542FB" w:rsidRDefault="00B8330D" w:rsidP="00B8330D">
            <w:pPr>
              <w:pStyle w:val="normal1"/>
              <w:numPr>
                <w:ilvl w:val="0"/>
                <w:numId w:val="2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  <w:u w:val="single"/>
              </w:rPr>
              <w:t>Konfiguracja routingu statycznego w sieciach LAN i WAN.</w:t>
            </w:r>
          </w:p>
          <w:p w14:paraId="0CF06B4B" w14:textId="77777777" w:rsidR="00B8330D" w:rsidRPr="005542F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 xml:space="preserve">(Routing statyczny na IPv4, routing statyczny na IPv6, połączenia </w:t>
            </w:r>
            <w:proofErr w:type="spellStart"/>
            <w:r w:rsidRPr="005542FB">
              <w:rPr>
                <w:rFonts w:eastAsia="Calibri"/>
                <w:color w:val="00000A"/>
                <w:sz w:val="24"/>
                <w:szCs w:val="24"/>
              </w:rPr>
              <w:t>ethernet</w:t>
            </w:r>
            <w:proofErr w:type="spellEnd"/>
            <w:r w:rsidRPr="005542FB">
              <w:rPr>
                <w:rFonts w:eastAsia="Calibri"/>
                <w:color w:val="00000A"/>
                <w:sz w:val="24"/>
                <w:szCs w:val="24"/>
              </w:rPr>
              <w:t xml:space="preserve">, </w:t>
            </w:r>
            <w:proofErr w:type="spellStart"/>
            <w:r w:rsidRPr="005542FB">
              <w:rPr>
                <w:rFonts w:eastAsia="Calibri"/>
                <w:color w:val="00000A"/>
                <w:sz w:val="24"/>
                <w:szCs w:val="24"/>
              </w:rPr>
              <w:t>ppp</w:t>
            </w:r>
            <w:proofErr w:type="spellEnd"/>
            <w:r w:rsidRPr="005542FB">
              <w:rPr>
                <w:rFonts w:eastAsia="Calibri"/>
                <w:color w:val="00000A"/>
                <w:sz w:val="24"/>
                <w:szCs w:val="24"/>
              </w:rPr>
              <w:t xml:space="preserve"> i </w:t>
            </w:r>
            <w:proofErr w:type="spellStart"/>
            <w:r w:rsidRPr="005542FB">
              <w:rPr>
                <w:rFonts w:eastAsia="Calibri"/>
                <w:color w:val="00000A"/>
                <w:sz w:val="24"/>
                <w:szCs w:val="24"/>
              </w:rPr>
              <w:t>hdlc</w:t>
            </w:r>
            <w:proofErr w:type="spellEnd"/>
            <w:r w:rsidRPr="005542FB">
              <w:rPr>
                <w:rFonts w:eastAsia="Calibri"/>
                <w:color w:val="00000A"/>
                <w:sz w:val="24"/>
                <w:szCs w:val="24"/>
              </w:rPr>
              <w:t>).</w:t>
            </w:r>
          </w:p>
          <w:p w14:paraId="7E50DFE7" w14:textId="77777777" w:rsidR="00B8330D" w:rsidRPr="005542FB" w:rsidRDefault="00B8330D" w:rsidP="00B8330D">
            <w:pPr>
              <w:pStyle w:val="normal1"/>
              <w:numPr>
                <w:ilvl w:val="0"/>
                <w:numId w:val="2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  <w:u w:val="single"/>
              </w:rPr>
              <w:t>Konfiguracja protokołu RIP.</w:t>
            </w:r>
          </w:p>
          <w:p w14:paraId="7FAAA1F1" w14:textId="77777777" w:rsidR="00B8330D" w:rsidRPr="005542F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 xml:space="preserve">(Konfiguracja RIPv2 (IPv4), </w:t>
            </w:r>
            <w:proofErr w:type="spellStart"/>
            <w:r w:rsidRPr="005542FB">
              <w:rPr>
                <w:rFonts w:eastAsia="Calibri"/>
                <w:color w:val="00000A"/>
                <w:sz w:val="24"/>
                <w:szCs w:val="24"/>
              </w:rPr>
              <w:t>RIPng</w:t>
            </w:r>
            <w:proofErr w:type="spellEnd"/>
            <w:r w:rsidRPr="005542FB">
              <w:rPr>
                <w:rFonts w:eastAsia="Calibri"/>
                <w:color w:val="00000A"/>
                <w:sz w:val="24"/>
                <w:szCs w:val="24"/>
              </w:rPr>
              <w:t xml:space="preserve"> (IPv6), parametrów protokołów, weryfikacja działania).</w:t>
            </w:r>
          </w:p>
          <w:p w14:paraId="501392A9" w14:textId="77777777" w:rsidR="00B8330D" w:rsidRPr="005542FB" w:rsidRDefault="00B8330D" w:rsidP="00B8330D">
            <w:pPr>
              <w:pStyle w:val="normal1"/>
              <w:numPr>
                <w:ilvl w:val="0"/>
                <w:numId w:val="2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  <w:u w:val="single"/>
              </w:rPr>
              <w:t>Konfiguracja protokołu routingu OSPF.</w:t>
            </w:r>
          </w:p>
          <w:p w14:paraId="19EE3DD4" w14:textId="77777777" w:rsidR="00B8330D" w:rsidRPr="005542F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(Konfiguracja OSPFv2  (IPv4) i OSPFv3 (IPv6), parametrów protokołów, weryfikacja działania).</w:t>
            </w:r>
          </w:p>
          <w:p w14:paraId="63C6BF16" w14:textId="77777777" w:rsidR="00B8330D" w:rsidRPr="005542FB" w:rsidRDefault="00B8330D" w:rsidP="00B8330D">
            <w:pPr>
              <w:pStyle w:val="normal1"/>
              <w:numPr>
                <w:ilvl w:val="0"/>
                <w:numId w:val="2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  <w:u w:val="single"/>
              </w:rPr>
              <w:t>Konfiguracja uwierzytelnienia w protokołach routingu RIP i OSPF.</w:t>
            </w:r>
          </w:p>
          <w:p w14:paraId="5A9D9D5C" w14:textId="77777777" w:rsidR="00B8330D" w:rsidRPr="005542F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(Konfiguracja uwierzytelniania otwartym tekstem: RIPv2 i OSPFv2 i md5/</w:t>
            </w:r>
            <w:proofErr w:type="spellStart"/>
            <w:r w:rsidRPr="005542FB">
              <w:rPr>
                <w:rFonts w:eastAsia="Calibri"/>
                <w:color w:val="00000A"/>
                <w:sz w:val="24"/>
                <w:szCs w:val="24"/>
              </w:rPr>
              <w:t>sha</w:t>
            </w:r>
            <w:proofErr w:type="spellEnd"/>
            <w:r w:rsidRPr="005542FB">
              <w:rPr>
                <w:rFonts w:eastAsia="Calibri"/>
                <w:color w:val="00000A"/>
                <w:sz w:val="24"/>
                <w:szCs w:val="24"/>
              </w:rPr>
              <w:t xml:space="preserve"> w OSPFv2 i v3.</w:t>
            </w:r>
          </w:p>
          <w:p w14:paraId="6BAAC19D" w14:textId="77777777" w:rsidR="00B8330D" w:rsidRPr="005542F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 xml:space="preserve">Próba przechwytywania haseł w sieci lokalnej - </w:t>
            </w:r>
            <w:proofErr w:type="spellStart"/>
            <w:r w:rsidRPr="005542FB">
              <w:rPr>
                <w:rFonts w:eastAsia="Calibri"/>
                <w:color w:val="00000A"/>
                <w:sz w:val="24"/>
                <w:szCs w:val="24"/>
              </w:rPr>
              <w:t>sniffing</w:t>
            </w:r>
            <w:proofErr w:type="spellEnd"/>
            <w:r w:rsidRPr="005542FB">
              <w:rPr>
                <w:rFonts w:eastAsia="Calibri"/>
                <w:color w:val="00000A"/>
                <w:sz w:val="24"/>
                <w:szCs w:val="24"/>
              </w:rPr>
              <w:t>).</w:t>
            </w:r>
          </w:p>
          <w:p w14:paraId="10D29328" w14:textId="77777777" w:rsidR="00B8330D" w:rsidRPr="005542FB" w:rsidRDefault="00B8330D" w:rsidP="00B8330D">
            <w:pPr>
              <w:pStyle w:val="normal1"/>
              <w:numPr>
                <w:ilvl w:val="0"/>
                <w:numId w:val="2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  <w:u w:val="single"/>
              </w:rPr>
              <w:t>Przywracanie przełącznika do ustawień fabrycznych.</w:t>
            </w:r>
          </w:p>
          <w:p w14:paraId="79642764" w14:textId="77777777" w:rsidR="00B8330D" w:rsidRPr="005542F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(Reset haseł na urządzeniu, archiwizacja i odtwarzanie konfiguracji oraz oprogramowania).</w:t>
            </w:r>
          </w:p>
          <w:p w14:paraId="12481A92" w14:textId="77777777" w:rsidR="00B8330D" w:rsidRPr="005542FB" w:rsidRDefault="00B8330D" w:rsidP="00B8330D">
            <w:pPr>
              <w:pStyle w:val="normal1"/>
              <w:numPr>
                <w:ilvl w:val="0"/>
                <w:numId w:val="2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  <w:u w:val="single"/>
              </w:rPr>
              <w:t>Konfiguracja sieci VLAN i łączy TRUNK.</w:t>
            </w:r>
          </w:p>
          <w:p w14:paraId="73301499" w14:textId="77777777" w:rsidR="00B8330D" w:rsidRPr="005542F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Konfiguracja wirtualnych sieci LAN na przełącznikach, łączenie przełączników z sieciami VLAN,</w:t>
            </w:r>
          </w:p>
          <w:p w14:paraId="16932F51" w14:textId="77777777" w:rsidR="00B8330D" w:rsidRPr="005542F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protokoły DTP i VTP).</w:t>
            </w:r>
          </w:p>
          <w:p w14:paraId="278AE21C" w14:textId="77777777" w:rsidR="00B8330D" w:rsidRPr="005542FB" w:rsidRDefault="00B8330D" w:rsidP="00B8330D">
            <w:pPr>
              <w:pStyle w:val="normal1"/>
              <w:numPr>
                <w:ilvl w:val="0"/>
                <w:numId w:val="2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  <w:u w:val="single"/>
              </w:rPr>
              <w:t>Konfiguracja routingu pomiędzy sieciami VLAN.</w:t>
            </w:r>
          </w:p>
          <w:p w14:paraId="1611220B" w14:textId="77777777" w:rsidR="00B8330D" w:rsidRPr="005542F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(Konfiguracja “router na patyku” - przełącznik L2, interfejsy wirtualne, konfiguracja routingu VLAN na przełączniku L3).</w:t>
            </w:r>
          </w:p>
          <w:p w14:paraId="2A53B99E" w14:textId="77777777" w:rsidR="00B8330D" w:rsidRPr="005542FB" w:rsidRDefault="00B8330D" w:rsidP="00B8330D">
            <w:pPr>
              <w:pStyle w:val="normal1"/>
              <w:numPr>
                <w:ilvl w:val="0"/>
                <w:numId w:val="2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  <w:u w:val="single"/>
              </w:rPr>
              <w:t>Konfiguracja DHCP w sieciach VLAN.</w:t>
            </w:r>
          </w:p>
          <w:p w14:paraId="6904B006" w14:textId="77777777" w:rsidR="00B8330D" w:rsidRPr="005542F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(Konfiguracja serwera DHCP na routerze - interfejsy wirtualne i przełączniku w środowisku sieci VLAN).</w:t>
            </w:r>
          </w:p>
          <w:p w14:paraId="73E1B6E9" w14:textId="77777777" w:rsidR="00B8330D" w:rsidRPr="005542FB" w:rsidRDefault="00B8330D" w:rsidP="00B8330D">
            <w:pPr>
              <w:pStyle w:val="normal1"/>
              <w:numPr>
                <w:ilvl w:val="0"/>
                <w:numId w:val="2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  <w:u w:val="single"/>
              </w:rPr>
              <w:t>Konfiguracja bezpieczeństwa portu.</w:t>
            </w:r>
          </w:p>
          <w:p w14:paraId="3532F597" w14:textId="77777777" w:rsidR="00B8330D" w:rsidRPr="005542F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(Zabezpieczanie dostępu do sieci LAN za pomocą definiowania zaufanych adresów MAC</w:t>
            </w:r>
          </w:p>
          <w:p w14:paraId="7F047FE3" w14:textId="77777777" w:rsidR="00B8330D" w:rsidRPr="005542F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na przełączniku. Weryfikacja działania, obserwacja zdarzeń).</w:t>
            </w:r>
          </w:p>
          <w:p w14:paraId="6AAB2617" w14:textId="77777777" w:rsidR="00B8330D" w:rsidRPr="005542FB" w:rsidRDefault="00B8330D" w:rsidP="00B8330D">
            <w:pPr>
              <w:pStyle w:val="normal1"/>
              <w:numPr>
                <w:ilvl w:val="0"/>
                <w:numId w:val="2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  <w:u w:val="single"/>
              </w:rPr>
              <w:t>Konfiguracja list kontroli dostępu ACL.</w:t>
            </w:r>
          </w:p>
          <w:p w14:paraId="42E13FA9" w14:textId="77777777" w:rsidR="00B8330D" w:rsidRPr="005542F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 xml:space="preserve">(Konfiguracja i testowanie różnych list ACL: standardowe, rozszerzone, nazwane, </w:t>
            </w:r>
          </w:p>
          <w:p w14:paraId="5654012C" w14:textId="77777777" w:rsidR="00B8330D" w:rsidRPr="005542F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proofErr w:type="spellStart"/>
            <w:r w:rsidRPr="005542FB">
              <w:rPr>
                <w:rFonts w:eastAsia="Calibri"/>
                <w:color w:val="00000A"/>
                <w:sz w:val="24"/>
                <w:szCs w:val="24"/>
              </w:rPr>
              <w:t>established</w:t>
            </w:r>
            <w:proofErr w:type="spellEnd"/>
            <w:r w:rsidRPr="005542FB">
              <w:rPr>
                <w:rFonts w:eastAsia="Calibri"/>
                <w:color w:val="00000A"/>
                <w:sz w:val="24"/>
                <w:szCs w:val="24"/>
              </w:rPr>
              <w:t>).</w:t>
            </w:r>
          </w:p>
          <w:p w14:paraId="6FBDD976" w14:textId="77777777" w:rsidR="00B8330D" w:rsidRPr="005542FB" w:rsidRDefault="00B8330D" w:rsidP="00B8330D">
            <w:pPr>
              <w:pStyle w:val="normal1"/>
              <w:numPr>
                <w:ilvl w:val="0"/>
                <w:numId w:val="2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  <w:u w:val="single"/>
              </w:rPr>
              <w:t>Konfiguracja protokołów STP/RSTP.</w:t>
            </w:r>
          </w:p>
          <w:p w14:paraId="614C73F5" w14:textId="77777777" w:rsidR="00B8330D" w:rsidRPr="005542F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(Konfiguracja i weryfikacja działania protokołów drzewa opinającego w środowisku</w:t>
            </w:r>
          </w:p>
          <w:p w14:paraId="4D097404" w14:textId="77777777" w:rsidR="00B8330D" w:rsidRPr="005542F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VLAN:  PVSTP+ oraz PVRST+).</w:t>
            </w:r>
          </w:p>
          <w:p w14:paraId="7EB49A83" w14:textId="77777777" w:rsidR="00B8330D" w:rsidRPr="005542FB" w:rsidRDefault="00B8330D" w:rsidP="00B8330D">
            <w:pPr>
              <w:pStyle w:val="normal1"/>
              <w:numPr>
                <w:ilvl w:val="0"/>
                <w:numId w:val="2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  <w:u w:val="single"/>
              </w:rPr>
              <w:t>Zabezpieczanie protokołów STP/RTSP.</w:t>
            </w:r>
          </w:p>
          <w:p w14:paraId="7198845B" w14:textId="77777777" w:rsidR="00B8330D" w:rsidRPr="005542F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lastRenderedPageBreak/>
              <w:t xml:space="preserve">(Konfiguracja </w:t>
            </w:r>
            <w:proofErr w:type="spellStart"/>
            <w:r w:rsidRPr="005542FB">
              <w:rPr>
                <w:rFonts w:eastAsia="Calibri"/>
                <w:color w:val="00000A"/>
                <w:sz w:val="24"/>
                <w:szCs w:val="24"/>
              </w:rPr>
              <w:t>BPDUGuard</w:t>
            </w:r>
            <w:proofErr w:type="spellEnd"/>
            <w:r w:rsidRPr="005542FB">
              <w:rPr>
                <w:rFonts w:eastAsia="Calibri"/>
                <w:color w:val="00000A"/>
                <w:sz w:val="24"/>
                <w:szCs w:val="24"/>
              </w:rPr>
              <w:t xml:space="preserve">, </w:t>
            </w:r>
            <w:proofErr w:type="spellStart"/>
            <w:r w:rsidRPr="005542FB">
              <w:rPr>
                <w:rFonts w:eastAsia="Calibri"/>
                <w:color w:val="00000A"/>
                <w:sz w:val="24"/>
                <w:szCs w:val="24"/>
              </w:rPr>
              <w:t>BPDUFiltering</w:t>
            </w:r>
            <w:proofErr w:type="spellEnd"/>
            <w:r w:rsidRPr="005542FB">
              <w:rPr>
                <w:rFonts w:eastAsia="Calibri"/>
                <w:color w:val="00000A"/>
                <w:sz w:val="24"/>
                <w:szCs w:val="24"/>
              </w:rPr>
              <w:t xml:space="preserve">, weryfikacja działania oraz </w:t>
            </w:r>
            <w:proofErr w:type="spellStart"/>
            <w:r w:rsidRPr="005542FB">
              <w:rPr>
                <w:rFonts w:eastAsia="Calibri"/>
                <w:color w:val="00000A"/>
                <w:sz w:val="24"/>
                <w:szCs w:val="24"/>
              </w:rPr>
              <w:t>Portfast</w:t>
            </w:r>
            <w:proofErr w:type="spellEnd"/>
            <w:r w:rsidRPr="005542FB">
              <w:rPr>
                <w:rFonts w:eastAsia="Calibri"/>
                <w:color w:val="00000A"/>
                <w:sz w:val="24"/>
                <w:szCs w:val="24"/>
              </w:rPr>
              <w:t>).</w:t>
            </w:r>
          </w:p>
          <w:p w14:paraId="031A7F23" w14:textId="77777777" w:rsidR="00B8330D" w:rsidRPr="005542FB" w:rsidRDefault="00B8330D" w:rsidP="00B8330D">
            <w:pPr>
              <w:pStyle w:val="normal1"/>
              <w:numPr>
                <w:ilvl w:val="0"/>
                <w:numId w:val="2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  <w:u w:val="single"/>
              </w:rPr>
              <w:t>Konfiguracja NAT i PAT.</w:t>
            </w:r>
          </w:p>
          <w:p w14:paraId="2A8C20BB" w14:textId="77777777" w:rsidR="00B8330D" w:rsidRPr="005542F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(Konfiguracja i weryfikowanie typowych konfiguracji NAT, PAT i przekierowań portów).</w:t>
            </w:r>
          </w:p>
          <w:p w14:paraId="5CD0768F" w14:textId="77777777" w:rsidR="00B8330D" w:rsidRPr="005542FB" w:rsidRDefault="00B8330D" w:rsidP="00B8330D">
            <w:pPr>
              <w:pStyle w:val="normal1"/>
              <w:numPr>
                <w:ilvl w:val="0"/>
                <w:numId w:val="2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  <w:u w:val="single"/>
              </w:rPr>
              <w:t>Konfiguracja logowania i SNMP.</w:t>
            </w:r>
          </w:p>
          <w:p w14:paraId="44612783" w14:textId="77777777" w:rsidR="00B8330D" w:rsidRPr="005542F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 xml:space="preserve">(Przekierowanie zdarzeń na serwer </w:t>
            </w:r>
            <w:proofErr w:type="spellStart"/>
            <w:r w:rsidRPr="005542FB">
              <w:rPr>
                <w:rFonts w:eastAsia="Calibri"/>
                <w:color w:val="00000A"/>
                <w:sz w:val="24"/>
                <w:szCs w:val="24"/>
              </w:rPr>
              <w:t>Syslog</w:t>
            </w:r>
            <w:proofErr w:type="spellEnd"/>
            <w:r w:rsidRPr="005542FB">
              <w:rPr>
                <w:rFonts w:eastAsia="Calibri"/>
                <w:color w:val="00000A"/>
                <w:sz w:val="24"/>
                <w:szCs w:val="24"/>
              </w:rPr>
              <w:t>, instalacja serwera, instalacja i obsługa narzędzi</w:t>
            </w:r>
          </w:p>
          <w:p w14:paraId="5E35A514" w14:textId="77777777" w:rsidR="00B8330D" w:rsidRPr="005542F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 xml:space="preserve">do protokołu SNMP - np. </w:t>
            </w:r>
            <w:proofErr w:type="spellStart"/>
            <w:r w:rsidRPr="005542FB">
              <w:rPr>
                <w:rFonts w:eastAsia="Calibri"/>
                <w:color w:val="00000A"/>
                <w:sz w:val="24"/>
                <w:szCs w:val="24"/>
              </w:rPr>
              <w:t>Cacti</w:t>
            </w:r>
            <w:proofErr w:type="spellEnd"/>
            <w:r w:rsidRPr="005542FB">
              <w:rPr>
                <w:rFonts w:eastAsia="Calibri"/>
                <w:color w:val="00000A"/>
                <w:sz w:val="24"/>
                <w:szCs w:val="24"/>
              </w:rPr>
              <w:t>).</w:t>
            </w:r>
          </w:p>
          <w:p w14:paraId="4B0ADDF6" w14:textId="77777777" w:rsidR="00B8330D" w:rsidRPr="005542FB" w:rsidRDefault="00B8330D" w:rsidP="00B8330D">
            <w:pPr>
              <w:pStyle w:val="normal1"/>
              <w:rPr>
                <w:rFonts w:eastAsia="Calibri"/>
                <w:color w:val="00000A"/>
                <w:sz w:val="24"/>
                <w:szCs w:val="24"/>
              </w:rPr>
            </w:pPr>
          </w:p>
          <w:p w14:paraId="33664E54" w14:textId="77777777" w:rsidR="00F17558" w:rsidRPr="005542FB" w:rsidRDefault="00F17558" w:rsidP="00F17558">
            <w:pPr>
              <w:pStyle w:val="normal1"/>
              <w:rPr>
                <w:rFonts w:eastAsia="Calibri"/>
                <w:color w:val="00000A"/>
                <w:sz w:val="24"/>
                <w:szCs w:val="24"/>
                <w:u w:val="single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  <w:u w:val="single"/>
              </w:rPr>
              <w:t>Uwaga!</w:t>
            </w:r>
          </w:p>
          <w:p w14:paraId="7DCCC136" w14:textId="76D7B472" w:rsidR="00505FE4" w:rsidRPr="005542FB" w:rsidRDefault="00F17558" w:rsidP="00F17558">
            <w:pPr>
              <w:rPr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 xml:space="preserve">Każde laboratorium trwa </w:t>
            </w:r>
            <w:r w:rsidRPr="005542FB">
              <w:rPr>
                <w:rFonts w:eastAsia="Calibri"/>
                <w:color w:val="00000A"/>
                <w:sz w:val="24"/>
                <w:szCs w:val="24"/>
                <w:u w:val="single"/>
              </w:rPr>
              <w:t>3 h lekcyjne</w:t>
            </w:r>
            <w:r w:rsidRPr="005542FB">
              <w:rPr>
                <w:rFonts w:eastAsia="Calibri"/>
                <w:color w:val="00000A"/>
                <w:sz w:val="24"/>
                <w:szCs w:val="24"/>
              </w:rPr>
              <w:t xml:space="preserve">. Do każdego laboratorium jest przeznaczona 1h wykładu.  Laboratorium zostało dostosowane do współczesnych, większych sieci  komputerowych. Wszystkie lab. wykonywane są na prawdziwym sprzęcie Cisco albo na symulatorze Cisco </w:t>
            </w:r>
            <w:proofErr w:type="spellStart"/>
            <w:r w:rsidRPr="005542FB">
              <w:rPr>
                <w:rFonts w:eastAsia="Calibri"/>
                <w:color w:val="00000A"/>
                <w:sz w:val="24"/>
                <w:szCs w:val="24"/>
              </w:rPr>
              <w:t>Packet</w:t>
            </w:r>
            <w:proofErr w:type="spellEnd"/>
            <w:r w:rsidRPr="005542FB">
              <w:rPr>
                <w:rFonts w:eastAsia="Calibri"/>
                <w:color w:val="00000A"/>
                <w:sz w:val="24"/>
                <w:szCs w:val="24"/>
              </w:rPr>
              <w:t xml:space="preserve"> </w:t>
            </w:r>
            <w:proofErr w:type="spellStart"/>
            <w:r w:rsidRPr="005542FB">
              <w:rPr>
                <w:rFonts w:eastAsia="Calibri"/>
                <w:color w:val="00000A"/>
                <w:sz w:val="24"/>
                <w:szCs w:val="24"/>
              </w:rPr>
              <w:t>Tracer</w:t>
            </w:r>
            <w:proofErr w:type="spellEnd"/>
            <w:r w:rsidRPr="005542FB">
              <w:rPr>
                <w:rFonts w:eastAsia="Calibri"/>
                <w:color w:val="00000A"/>
                <w:sz w:val="24"/>
                <w:szCs w:val="24"/>
              </w:rPr>
              <w:t xml:space="preserve">. Lab. ma charakter uniwersalny, wszystkie konfiguracje lub prawie wszystkie będą działały na sprzęcie innych producentów, tj.: </w:t>
            </w:r>
            <w:proofErr w:type="spellStart"/>
            <w:r w:rsidRPr="005542FB">
              <w:rPr>
                <w:rFonts w:eastAsia="Calibri"/>
                <w:color w:val="00000A"/>
                <w:sz w:val="24"/>
                <w:szCs w:val="24"/>
              </w:rPr>
              <w:t>Juniper</w:t>
            </w:r>
            <w:proofErr w:type="spellEnd"/>
            <w:r w:rsidRPr="005542FB">
              <w:rPr>
                <w:rFonts w:eastAsia="Calibri"/>
                <w:color w:val="00000A"/>
                <w:sz w:val="24"/>
                <w:szCs w:val="24"/>
              </w:rPr>
              <w:t>, HP, Dell, D-link, itd.</w:t>
            </w:r>
          </w:p>
        </w:tc>
      </w:tr>
      <w:tr w:rsidR="00505FE4" w:rsidRPr="005542FB" w14:paraId="594F4FC5" w14:textId="77777777" w:rsidTr="005542FB">
        <w:trPr>
          <w:jc w:val="center"/>
        </w:trPr>
        <w:tc>
          <w:tcPr>
            <w:tcW w:w="1009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1E21514" w14:textId="77777777" w:rsidR="00505FE4" w:rsidRPr="005542FB" w:rsidRDefault="00505FE4" w:rsidP="00F77DC4">
            <w:pPr>
              <w:pStyle w:val="Nagwek1"/>
              <w:rPr>
                <w:szCs w:val="24"/>
              </w:rPr>
            </w:pPr>
            <w:r w:rsidRPr="005542FB">
              <w:rPr>
                <w:szCs w:val="24"/>
              </w:rPr>
              <w:lastRenderedPageBreak/>
              <w:t>Projekt</w:t>
            </w:r>
          </w:p>
        </w:tc>
      </w:tr>
      <w:tr w:rsidR="00505FE4" w:rsidRPr="005542FB" w14:paraId="621EBDD9" w14:textId="77777777" w:rsidTr="005542FB">
        <w:trPr>
          <w:jc w:val="center"/>
        </w:trPr>
        <w:tc>
          <w:tcPr>
            <w:tcW w:w="1009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2B4188D" w14:textId="77777777" w:rsidR="00505FE4" w:rsidRPr="005542FB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5542FB" w14:paraId="7AAD84B0" w14:textId="77777777" w:rsidTr="005542FB">
        <w:trPr>
          <w:jc w:val="center"/>
        </w:trPr>
        <w:tc>
          <w:tcPr>
            <w:tcW w:w="1009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0662BDC" w14:textId="77777777" w:rsidR="00505FE4" w:rsidRPr="005542FB" w:rsidRDefault="00505FE4" w:rsidP="00F77DC4">
            <w:pPr>
              <w:rPr>
                <w:b/>
                <w:sz w:val="24"/>
                <w:szCs w:val="24"/>
              </w:rPr>
            </w:pPr>
            <w:r w:rsidRPr="005542FB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5542FB" w14:paraId="39E913E5" w14:textId="77777777" w:rsidTr="005542FB">
        <w:trPr>
          <w:jc w:val="center"/>
        </w:trPr>
        <w:tc>
          <w:tcPr>
            <w:tcW w:w="1009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C8581C" w14:textId="77777777" w:rsidR="00505FE4" w:rsidRPr="005542FB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5542FB" w14:paraId="354E7AEC" w14:textId="77777777" w:rsidTr="005542FB">
        <w:trPr>
          <w:jc w:val="center"/>
        </w:trPr>
        <w:tc>
          <w:tcPr>
            <w:tcW w:w="1009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DAD1D6C" w14:textId="77777777" w:rsidR="00505FE4" w:rsidRPr="005542FB" w:rsidRDefault="00505FE4" w:rsidP="00F77DC4">
            <w:pPr>
              <w:rPr>
                <w:b/>
                <w:sz w:val="24"/>
                <w:szCs w:val="24"/>
              </w:rPr>
            </w:pPr>
            <w:r w:rsidRPr="005542F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5542FB" w14:paraId="728C7493" w14:textId="77777777" w:rsidTr="005542FB">
        <w:trPr>
          <w:jc w:val="center"/>
        </w:trPr>
        <w:tc>
          <w:tcPr>
            <w:tcW w:w="1009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CE7C8A" w14:textId="77777777" w:rsidR="00505FE4" w:rsidRPr="005542FB" w:rsidRDefault="00505FE4" w:rsidP="00A0655B">
            <w:pPr>
              <w:rPr>
                <w:sz w:val="24"/>
                <w:szCs w:val="24"/>
              </w:rPr>
            </w:pPr>
          </w:p>
        </w:tc>
      </w:tr>
    </w:tbl>
    <w:p w14:paraId="11611F52" w14:textId="77777777" w:rsidR="00505FE4" w:rsidRPr="005542FB" w:rsidRDefault="00505FE4" w:rsidP="00505FE4">
      <w:pPr>
        <w:rPr>
          <w:sz w:val="24"/>
          <w:szCs w:val="24"/>
        </w:rPr>
      </w:pPr>
    </w:p>
    <w:tbl>
      <w:tblPr>
        <w:tblW w:w="100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5542FB" w14:paraId="1D483644" w14:textId="77777777" w:rsidTr="005542FB">
        <w:trPr>
          <w:jc w:val="center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B4044" w14:textId="77777777" w:rsidR="00505FE4" w:rsidRPr="005542FB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8D7B44" w14:textId="77777777" w:rsidR="00B8330D" w:rsidRPr="005542FB" w:rsidRDefault="00B8330D" w:rsidP="00B8330D">
            <w:pPr>
              <w:pStyle w:val="normal1"/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Materiały Akademii Cisco:</w:t>
            </w:r>
          </w:p>
          <w:p w14:paraId="18BECCCD" w14:textId="77777777" w:rsidR="00B8330D" w:rsidRPr="005542FB" w:rsidRDefault="00B8330D" w:rsidP="00B8330D">
            <w:pPr>
              <w:pStyle w:val="normal1"/>
              <w:numPr>
                <w:ilvl w:val="0"/>
                <w:numId w:val="3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 xml:space="preserve">Wykłady w postaci plików </w:t>
            </w:r>
            <w:proofErr w:type="spellStart"/>
            <w:r w:rsidRPr="005542FB">
              <w:rPr>
                <w:rFonts w:eastAsia="Calibri"/>
                <w:color w:val="00000A"/>
                <w:sz w:val="24"/>
                <w:szCs w:val="24"/>
              </w:rPr>
              <w:t>ppt</w:t>
            </w:r>
            <w:proofErr w:type="spellEnd"/>
            <w:r w:rsidRPr="005542FB">
              <w:rPr>
                <w:rFonts w:eastAsia="Calibri"/>
                <w:color w:val="00000A"/>
                <w:sz w:val="24"/>
                <w:szCs w:val="24"/>
              </w:rPr>
              <w:t xml:space="preserve"> lub pdf.</w:t>
            </w:r>
          </w:p>
          <w:p w14:paraId="6AC399EE" w14:textId="77777777" w:rsidR="00B8330D" w:rsidRPr="005542FB" w:rsidRDefault="00B8330D" w:rsidP="00B8330D">
            <w:pPr>
              <w:pStyle w:val="normal1"/>
              <w:numPr>
                <w:ilvl w:val="0"/>
                <w:numId w:val="3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 xml:space="preserve">Lab. w postaci plików: </w:t>
            </w:r>
            <w:proofErr w:type="spellStart"/>
            <w:r w:rsidRPr="005542FB">
              <w:rPr>
                <w:rFonts w:eastAsia="Calibri"/>
                <w:color w:val="00000A"/>
                <w:sz w:val="24"/>
                <w:szCs w:val="24"/>
              </w:rPr>
              <w:t>doc</w:t>
            </w:r>
            <w:proofErr w:type="spellEnd"/>
            <w:r w:rsidRPr="005542FB">
              <w:rPr>
                <w:rFonts w:eastAsia="Calibri"/>
                <w:color w:val="00000A"/>
                <w:sz w:val="24"/>
                <w:szCs w:val="24"/>
              </w:rPr>
              <w:t xml:space="preserve">, </w:t>
            </w:r>
            <w:proofErr w:type="spellStart"/>
            <w:r w:rsidRPr="005542FB">
              <w:rPr>
                <w:rFonts w:eastAsia="Calibri"/>
                <w:color w:val="00000A"/>
                <w:sz w:val="24"/>
                <w:szCs w:val="24"/>
              </w:rPr>
              <w:t>docx</w:t>
            </w:r>
            <w:proofErr w:type="spellEnd"/>
            <w:r w:rsidRPr="005542FB">
              <w:rPr>
                <w:rFonts w:eastAsia="Calibri"/>
                <w:color w:val="00000A"/>
                <w:sz w:val="24"/>
                <w:szCs w:val="24"/>
              </w:rPr>
              <w:t xml:space="preserve"> lub pdf do wykonania na sprzęcie Cisco w laboratorium.</w:t>
            </w:r>
          </w:p>
          <w:p w14:paraId="6CF527E9" w14:textId="77777777" w:rsidR="00B8330D" w:rsidRPr="005542FB" w:rsidRDefault="00B8330D" w:rsidP="00B8330D">
            <w:pPr>
              <w:pStyle w:val="normal1"/>
              <w:numPr>
                <w:ilvl w:val="0"/>
                <w:numId w:val="3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Pliki konfiguracyjne .</w:t>
            </w:r>
            <w:proofErr w:type="spellStart"/>
            <w:r w:rsidRPr="005542FB">
              <w:rPr>
                <w:rFonts w:eastAsia="Calibri"/>
                <w:color w:val="00000A"/>
                <w:sz w:val="24"/>
                <w:szCs w:val="24"/>
              </w:rPr>
              <w:t>pka</w:t>
            </w:r>
            <w:proofErr w:type="spellEnd"/>
            <w:r w:rsidRPr="005542FB">
              <w:rPr>
                <w:rFonts w:eastAsia="Calibri"/>
                <w:color w:val="00000A"/>
                <w:sz w:val="24"/>
                <w:szCs w:val="24"/>
              </w:rPr>
              <w:t xml:space="preserve"> do </w:t>
            </w:r>
            <w:proofErr w:type="spellStart"/>
            <w:r w:rsidRPr="005542FB">
              <w:rPr>
                <w:rFonts w:eastAsia="Calibri"/>
                <w:i/>
                <w:color w:val="00000A"/>
                <w:sz w:val="24"/>
                <w:szCs w:val="24"/>
              </w:rPr>
              <w:t>Packet</w:t>
            </w:r>
            <w:proofErr w:type="spellEnd"/>
            <w:r w:rsidRPr="005542FB">
              <w:rPr>
                <w:rFonts w:eastAsia="Calibri"/>
                <w:i/>
                <w:color w:val="00000A"/>
                <w:sz w:val="24"/>
                <w:szCs w:val="24"/>
              </w:rPr>
              <w:t xml:space="preserve"> </w:t>
            </w:r>
            <w:proofErr w:type="spellStart"/>
            <w:r w:rsidRPr="005542FB">
              <w:rPr>
                <w:rFonts w:eastAsia="Calibri"/>
                <w:i/>
                <w:color w:val="00000A"/>
                <w:sz w:val="24"/>
                <w:szCs w:val="24"/>
              </w:rPr>
              <w:t>Tracer</w:t>
            </w:r>
            <w:proofErr w:type="spellEnd"/>
            <w:r w:rsidRPr="005542FB">
              <w:rPr>
                <w:rFonts w:eastAsia="Calibri"/>
                <w:color w:val="00000A"/>
                <w:sz w:val="24"/>
                <w:szCs w:val="24"/>
              </w:rPr>
              <w:t xml:space="preserve"> zawierające topologie</w:t>
            </w:r>
          </w:p>
          <w:p w14:paraId="22DD4261" w14:textId="3708EC16" w:rsidR="00505FE4" w:rsidRPr="005542FB" w:rsidRDefault="00B8330D" w:rsidP="00B8330D">
            <w:pPr>
              <w:rPr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 xml:space="preserve">sieci z urządzeniami + pliki </w:t>
            </w:r>
            <w:proofErr w:type="spellStart"/>
            <w:r w:rsidRPr="005542FB">
              <w:rPr>
                <w:rFonts w:eastAsia="Calibri"/>
                <w:color w:val="00000A"/>
                <w:sz w:val="24"/>
                <w:szCs w:val="24"/>
              </w:rPr>
              <w:t>doc</w:t>
            </w:r>
            <w:proofErr w:type="spellEnd"/>
            <w:r w:rsidRPr="005542FB">
              <w:rPr>
                <w:rFonts w:eastAsia="Calibri"/>
                <w:color w:val="00000A"/>
                <w:sz w:val="24"/>
                <w:szCs w:val="24"/>
              </w:rPr>
              <w:t xml:space="preserve">, </w:t>
            </w:r>
            <w:proofErr w:type="spellStart"/>
            <w:r w:rsidRPr="005542FB">
              <w:rPr>
                <w:rFonts w:eastAsia="Calibri"/>
                <w:color w:val="00000A"/>
                <w:sz w:val="24"/>
                <w:szCs w:val="24"/>
              </w:rPr>
              <w:t>docx</w:t>
            </w:r>
            <w:proofErr w:type="spellEnd"/>
            <w:r w:rsidRPr="005542FB">
              <w:rPr>
                <w:rFonts w:eastAsia="Calibri"/>
                <w:color w:val="00000A"/>
                <w:sz w:val="24"/>
                <w:szCs w:val="24"/>
              </w:rPr>
              <w:t xml:space="preserve"> z opisem zadań do wykonania.</w:t>
            </w:r>
          </w:p>
        </w:tc>
      </w:tr>
      <w:tr w:rsidR="00505FE4" w:rsidRPr="005542FB" w14:paraId="6C606408" w14:textId="77777777" w:rsidTr="005542FB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9CED" w14:textId="77777777" w:rsidR="00505FE4" w:rsidRPr="005542FB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CF2236" w14:textId="2137DFB1" w:rsidR="00505FE4" w:rsidRPr="005542FB" w:rsidRDefault="00B8330D" w:rsidP="00A0655B">
            <w:pPr>
              <w:ind w:left="72"/>
              <w:rPr>
                <w:sz w:val="24"/>
                <w:szCs w:val="24"/>
              </w:rPr>
            </w:pPr>
            <w:r w:rsidRPr="005542FB">
              <w:rPr>
                <w:rFonts w:eastAsia="Calibri"/>
                <w:sz w:val="24"/>
                <w:szCs w:val="24"/>
              </w:rPr>
              <w:t xml:space="preserve">Wyszukiwarka dokumentacji na </w:t>
            </w:r>
            <w:r w:rsidRPr="005542FB">
              <w:rPr>
                <w:rFonts w:eastAsia="Calibri"/>
                <w:sz w:val="24"/>
                <w:szCs w:val="24"/>
                <w:u w:val="single"/>
              </w:rPr>
              <w:t>www.cisco.com</w:t>
            </w:r>
            <w:r w:rsidRPr="005542FB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505FE4" w:rsidRPr="005542FB" w14:paraId="04812928" w14:textId="77777777" w:rsidTr="005542FB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6ED5" w14:textId="77777777" w:rsidR="00505FE4" w:rsidRPr="005542FB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5542FB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AAB8D1" w14:textId="0C14F1F0" w:rsidR="00505FE4" w:rsidRPr="005542FB" w:rsidRDefault="00B8330D" w:rsidP="00A0655B">
            <w:pPr>
              <w:ind w:left="72"/>
              <w:rPr>
                <w:sz w:val="24"/>
                <w:szCs w:val="24"/>
              </w:rPr>
            </w:pPr>
            <w:r w:rsidRPr="005542FB">
              <w:rPr>
                <w:rFonts w:eastAsia="Calibri"/>
                <w:color w:val="000000"/>
                <w:sz w:val="24"/>
                <w:szCs w:val="24"/>
              </w:rPr>
              <w:t xml:space="preserve">Wykład, pokazy konfiguracji, praca na symulatorze </w:t>
            </w:r>
            <w:proofErr w:type="spellStart"/>
            <w:r w:rsidRPr="005542FB">
              <w:rPr>
                <w:rFonts w:eastAsia="Calibri"/>
                <w:color w:val="000000"/>
                <w:sz w:val="24"/>
                <w:szCs w:val="24"/>
              </w:rPr>
              <w:t>Packettracer</w:t>
            </w:r>
            <w:proofErr w:type="spellEnd"/>
            <w:r w:rsidRPr="005542FB">
              <w:rPr>
                <w:rFonts w:eastAsia="Calibri"/>
                <w:color w:val="000000"/>
                <w:sz w:val="24"/>
                <w:szCs w:val="24"/>
              </w:rPr>
              <w:t>, praca na  sprzęcie Cisco .</w:t>
            </w:r>
          </w:p>
        </w:tc>
      </w:tr>
      <w:tr w:rsidR="00505FE4" w:rsidRPr="005542FB" w14:paraId="6FEFC39B" w14:textId="77777777" w:rsidTr="005542FB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A14A757" w14:textId="77777777" w:rsidR="00505FE4" w:rsidRPr="005542FB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649D35" w14:textId="77777777" w:rsidR="00505FE4" w:rsidRPr="005542FB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</w:tbl>
    <w:p w14:paraId="5C300AD7" w14:textId="77777777" w:rsidR="00505FE4" w:rsidRPr="005542FB" w:rsidRDefault="00505FE4" w:rsidP="00505FE4">
      <w:pPr>
        <w:rPr>
          <w:sz w:val="22"/>
          <w:szCs w:val="22"/>
        </w:rPr>
      </w:pPr>
      <w:r w:rsidRPr="005542FB">
        <w:rPr>
          <w:sz w:val="22"/>
          <w:szCs w:val="22"/>
        </w:rPr>
        <w:t>* Literatura może być zmieniona po akceptacji Dyrektora Instytutu</w:t>
      </w:r>
    </w:p>
    <w:p w14:paraId="3A1CCBEC" w14:textId="77777777" w:rsidR="00505FE4" w:rsidRPr="005542FB" w:rsidRDefault="00505FE4" w:rsidP="00505FE4">
      <w:pPr>
        <w:rPr>
          <w:sz w:val="22"/>
          <w:szCs w:val="22"/>
        </w:rPr>
      </w:pPr>
    </w:p>
    <w:tbl>
      <w:tblPr>
        <w:tblW w:w="100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5542FB" w14:paraId="0E79AB4C" w14:textId="77777777" w:rsidTr="005542FB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DC7F333" w14:textId="77777777" w:rsidR="00505FE4" w:rsidRPr="005542FB" w:rsidRDefault="00505FE4" w:rsidP="00F77DC4">
            <w:pPr>
              <w:jc w:val="center"/>
              <w:rPr>
                <w:sz w:val="22"/>
                <w:szCs w:val="22"/>
              </w:rPr>
            </w:pPr>
            <w:r w:rsidRPr="005542F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AC9DCE4" w14:textId="77777777" w:rsidR="00505FE4" w:rsidRPr="005542FB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2D2C104A" w14:textId="77777777" w:rsidR="00505FE4" w:rsidRPr="005542FB" w:rsidRDefault="00505FE4" w:rsidP="00F77DC4">
            <w:pPr>
              <w:jc w:val="center"/>
              <w:rPr>
                <w:sz w:val="18"/>
                <w:szCs w:val="18"/>
              </w:rPr>
            </w:pPr>
            <w:r w:rsidRPr="005542FB">
              <w:rPr>
                <w:sz w:val="18"/>
                <w:szCs w:val="18"/>
              </w:rPr>
              <w:t>Nr efektu uczenia się/grupy efektów</w:t>
            </w:r>
            <w:r w:rsidRPr="005542FB">
              <w:rPr>
                <w:sz w:val="18"/>
                <w:szCs w:val="18"/>
              </w:rPr>
              <w:br/>
            </w:r>
          </w:p>
        </w:tc>
      </w:tr>
      <w:tr w:rsidR="00505FE4" w:rsidRPr="005542FB" w14:paraId="1257ED4D" w14:textId="77777777" w:rsidTr="005542FB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AD2FDD" w14:textId="36C72857" w:rsidR="00505FE4" w:rsidRPr="005542FB" w:rsidRDefault="00B8330D" w:rsidP="00A0655B">
            <w:pPr>
              <w:rPr>
                <w:sz w:val="22"/>
                <w:szCs w:val="22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Egzamin z treści wykładu.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122666" w14:textId="4D4EABB4" w:rsidR="00505FE4" w:rsidRPr="005542FB" w:rsidRDefault="00B8330D" w:rsidP="00A0655B">
            <w:pPr>
              <w:rPr>
                <w:sz w:val="22"/>
                <w:szCs w:val="22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01-02</w:t>
            </w:r>
          </w:p>
        </w:tc>
      </w:tr>
      <w:tr w:rsidR="00505FE4" w:rsidRPr="005542FB" w14:paraId="1087CE58" w14:textId="77777777" w:rsidTr="005542FB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5912" w14:textId="1C7417DA" w:rsidR="00505FE4" w:rsidRPr="005542FB" w:rsidRDefault="00B8330D" w:rsidP="00A0655B">
            <w:pPr>
              <w:rPr>
                <w:sz w:val="22"/>
                <w:szCs w:val="22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Wykonanie zadanej konfiguracji na sprzęcie Cisco.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60E6ED" w14:textId="3176302E" w:rsidR="00505FE4" w:rsidRPr="005542FB" w:rsidRDefault="00B8330D" w:rsidP="00A0655B">
            <w:pPr>
              <w:rPr>
                <w:sz w:val="22"/>
                <w:szCs w:val="22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03-06</w:t>
            </w:r>
          </w:p>
        </w:tc>
      </w:tr>
      <w:tr w:rsidR="00505FE4" w:rsidRPr="005542FB" w14:paraId="79389731" w14:textId="77777777" w:rsidTr="005542FB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BAF1" w14:textId="77777777" w:rsidR="00505FE4" w:rsidRPr="005542FB" w:rsidRDefault="00505FE4" w:rsidP="00A0655B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279980" w14:textId="77777777" w:rsidR="00505FE4" w:rsidRPr="005542FB" w:rsidRDefault="00505FE4" w:rsidP="00A0655B">
            <w:pPr>
              <w:rPr>
                <w:sz w:val="22"/>
                <w:szCs w:val="22"/>
              </w:rPr>
            </w:pPr>
          </w:p>
        </w:tc>
      </w:tr>
      <w:tr w:rsidR="00505FE4" w:rsidRPr="005542FB" w14:paraId="237795AD" w14:textId="77777777" w:rsidTr="005542FB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B0D2EE3" w14:textId="77777777" w:rsidR="00505FE4" w:rsidRPr="005542FB" w:rsidRDefault="00505FE4" w:rsidP="00F77DC4">
            <w:pPr>
              <w:rPr>
                <w:sz w:val="22"/>
                <w:szCs w:val="22"/>
              </w:rPr>
            </w:pPr>
            <w:r w:rsidRPr="005542F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484EEBA" w14:textId="77777777" w:rsidR="00B8330D" w:rsidRPr="005542FB" w:rsidRDefault="00B8330D" w:rsidP="00B8330D">
            <w:pPr>
              <w:pStyle w:val="normal1"/>
              <w:spacing w:line="276" w:lineRule="auto"/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Wagi: wykład 50%, lab. 50%.</w:t>
            </w:r>
          </w:p>
          <w:p w14:paraId="1AC71DE2" w14:textId="77777777" w:rsidR="00B8330D" w:rsidRPr="005542FB" w:rsidRDefault="00B8330D" w:rsidP="00B8330D">
            <w:pPr>
              <w:pStyle w:val="normal1"/>
              <w:spacing w:line="276" w:lineRule="auto"/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Egzamin pisemny z wykładu.</w:t>
            </w:r>
          </w:p>
          <w:p w14:paraId="13CC6627" w14:textId="63D21614" w:rsidR="00505FE4" w:rsidRPr="005542FB" w:rsidRDefault="00B8330D" w:rsidP="00B8330D">
            <w:pPr>
              <w:rPr>
                <w:sz w:val="22"/>
                <w:szCs w:val="22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Wykonanie zadania praktycznego na ocenę w grupie  na sprzęcie Cisco - zaliczenie lab.</w:t>
            </w:r>
          </w:p>
        </w:tc>
      </w:tr>
    </w:tbl>
    <w:p w14:paraId="3DB5C778" w14:textId="77777777" w:rsidR="00505FE4" w:rsidRPr="005542FB" w:rsidRDefault="00505FE4" w:rsidP="00505FE4">
      <w:pPr>
        <w:rPr>
          <w:sz w:val="22"/>
          <w:szCs w:val="22"/>
        </w:rPr>
      </w:pPr>
    </w:p>
    <w:tbl>
      <w:tblPr>
        <w:tblW w:w="5559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5542FB" w14:paraId="5DE49BB8" w14:textId="77777777" w:rsidTr="005542FB">
        <w:trPr>
          <w:jc w:val="center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1B21439" w14:textId="77777777" w:rsidR="00505FE4" w:rsidRPr="005542FB" w:rsidRDefault="00505FE4" w:rsidP="00F77DC4">
            <w:pPr>
              <w:jc w:val="center"/>
              <w:rPr>
                <w:b/>
              </w:rPr>
            </w:pPr>
          </w:p>
          <w:p w14:paraId="27BE8914" w14:textId="77777777" w:rsidR="00505FE4" w:rsidRPr="005542FB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5542FB">
              <w:rPr>
                <w:b/>
                <w:sz w:val="24"/>
                <w:szCs w:val="24"/>
              </w:rPr>
              <w:t>NAKŁAD PRACY STUDENTA</w:t>
            </w:r>
          </w:p>
          <w:p w14:paraId="539D8AD9" w14:textId="77777777" w:rsidR="00505FE4" w:rsidRPr="005542FB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5542FB" w14:paraId="1BF64354" w14:textId="77777777" w:rsidTr="005542FB">
        <w:trPr>
          <w:trHeight w:val="263"/>
          <w:jc w:val="center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36C979" w14:textId="77777777" w:rsidR="00505FE4" w:rsidRPr="005542FB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1EDBE274" w14:textId="77777777" w:rsidR="00505FE4" w:rsidRPr="005542FB" w:rsidRDefault="00505FE4" w:rsidP="00F77DC4">
            <w:pPr>
              <w:jc w:val="center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48B3828" w14:textId="77777777" w:rsidR="00505FE4" w:rsidRPr="005542FB" w:rsidRDefault="00505FE4" w:rsidP="00F77DC4">
            <w:pPr>
              <w:jc w:val="center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5542FB" w14:paraId="18718028" w14:textId="77777777" w:rsidTr="005542FB">
        <w:trPr>
          <w:trHeight w:val="26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BD77" w14:textId="77777777" w:rsidR="00505FE4" w:rsidRPr="005542F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50CC" w14:textId="77777777" w:rsidR="00505FE4" w:rsidRPr="005542FB" w:rsidRDefault="00505FE4" w:rsidP="00F77DC4">
            <w:pPr>
              <w:jc w:val="center"/>
            </w:pPr>
            <w:r w:rsidRPr="005542FB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A8C1" w14:textId="77777777" w:rsidR="00505FE4" w:rsidRPr="005542FB" w:rsidRDefault="00505FE4" w:rsidP="00F77DC4">
            <w:pPr>
              <w:jc w:val="center"/>
            </w:pPr>
            <w:r w:rsidRPr="005542FB">
              <w:t xml:space="preserve">W tym zajęcia powiązane </w:t>
            </w:r>
            <w:r w:rsidRPr="005542FB">
              <w:br/>
              <w:t xml:space="preserve">z praktycznym </w:t>
            </w:r>
            <w:r w:rsidRPr="005542FB">
              <w:lastRenderedPageBreak/>
              <w:t>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21CDDB0" w14:textId="77777777" w:rsidR="00505FE4" w:rsidRPr="005542FB" w:rsidRDefault="00505FE4" w:rsidP="00F77DC4">
            <w:pPr>
              <w:jc w:val="center"/>
              <w:rPr>
                <w:color w:val="FF0000"/>
              </w:rPr>
            </w:pPr>
            <w:r w:rsidRPr="005542FB">
              <w:lastRenderedPageBreak/>
              <w:t xml:space="preserve">W tym udział w zajęciach przeprowadzanych z wykorzystaniem metod </w:t>
            </w:r>
            <w:r w:rsidRPr="005542FB">
              <w:lastRenderedPageBreak/>
              <w:t>i</w:t>
            </w:r>
            <w:r w:rsidR="00A4490B" w:rsidRPr="005542FB">
              <w:t> </w:t>
            </w:r>
            <w:r w:rsidRPr="005542FB">
              <w:t>technik kształcenia na odległość</w:t>
            </w:r>
          </w:p>
        </w:tc>
      </w:tr>
      <w:tr w:rsidR="00505FE4" w:rsidRPr="005542FB" w14:paraId="5EC30582" w14:textId="77777777" w:rsidTr="005542FB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427E" w14:textId="77777777" w:rsidR="00505FE4" w:rsidRPr="005542FB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ABF3" w14:textId="6538C675" w:rsidR="00505FE4" w:rsidRPr="005542FB" w:rsidRDefault="00B8330D" w:rsidP="00A0655B">
            <w:pPr>
              <w:jc w:val="center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4A64" w14:textId="77777777" w:rsidR="00505FE4" w:rsidRPr="005542FB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00B240" w14:textId="77777777" w:rsidR="00505FE4" w:rsidRPr="005542FB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5542FB" w14:paraId="1BBE1223" w14:textId="77777777" w:rsidTr="005542FB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73845" w14:textId="77777777" w:rsidR="00505FE4" w:rsidRPr="005542FB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AC6B" w14:textId="4E225151" w:rsidR="00505FE4" w:rsidRPr="005542FB" w:rsidRDefault="00B8330D" w:rsidP="00A0655B">
            <w:pPr>
              <w:jc w:val="center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8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80BA" w14:textId="77777777" w:rsidR="00505FE4" w:rsidRPr="005542FB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F44314" w14:textId="77777777" w:rsidR="00505FE4" w:rsidRPr="005542FB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5542FB" w14:paraId="2553C76D" w14:textId="77777777" w:rsidTr="005542FB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A8135" w14:textId="77777777" w:rsidR="00505FE4" w:rsidRPr="005542FB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5542FB">
              <w:rPr>
                <w:sz w:val="24"/>
                <w:szCs w:val="24"/>
              </w:rPr>
              <w:t>Udział w ćwiczeniach audytoryjnych</w:t>
            </w:r>
            <w:r w:rsidRPr="005542FB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CCCF" w14:textId="327E94AB" w:rsidR="00505FE4" w:rsidRPr="005542FB" w:rsidRDefault="00F17558" w:rsidP="00A0655B">
            <w:pPr>
              <w:jc w:val="center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45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F306" w14:textId="4E18FB02" w:rsidR="00505FE4" w:rsidRPr="005542FB" w:rsidRDefault="00F17558" w:rsidP="00A0655B">
            <w:pPr>
              <w:jc w:val="center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45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83EE25" w14:textId="77777777" w:rsidR="00505FE4" w:rsidRPr="005542FB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5542FB" w14:paraId="621B9474" w14:textId="77777777" w:rsidTr="005542FB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6D1A" w14:textId="77777777" w:rsidR="00505FE4" w:rsidRPr="005542FB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4361" w14:textId="2DF79DAD" w:rsidR="00505FE4" w:rsidRPr="005542FB" w:rsidRDefault="00F17558" w:rsidP="00A0655B">
            <w:pPr>
              <w:jc w:val="center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20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BE46" w14:textId="490099C5" w:rsidR="00505FE4" w:rsidRPr="005542FB" w:rsidRDefault="00F17558" w:rsidP="00A0655B">
            <w:pPr>
              <w:jc w:val="center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20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855BB2" w14:textId="77777777" w:rsidR="00505FE4" w:rsidRPr="005542FB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5542FB" w14:paraId="5BC670BD" w14:textId="77777777" w:rsidTr="005542FB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0958" w14:textId="77777777" w:rsidR="00505FE4" w:rsidRPr="005542FB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Przygotowanie projektu / eseju / itp.</w:t>
            </w:r>
            <w:r w:rsidRPr="005542F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61B1" w14:textId="77777777" w:rsidR="00505FE4" w:rsidRPr="005542FB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8C47" w14:textId="77777777" w:rsidR="00505FE4" w:rsidRPr="005542FB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47CD8" w14:textId="77777777" w:rsidR="00505FE4" w:rsidRPr="005542FB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5542FB" w14:paraId="1FA631AA" w14:textId="77777777" w:rsidTr="005542FB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EFAE" w14:textId="77777777" w:rsidR="00505FE4" w:rsidRPr="005542FB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CB11" w14:textId="6FB1B012" w:rsidR="00505FE4" w:rsidRPr="005542FB" w:rsidRDefault="00F17558" w:rsidP="00A0655B">
            <w:pPr>
              <w:jc w:val="center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20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1163" w14:textId="75DEA337" w:rsidR="00505FE4" w:rsidRPr="005542FB" w:rsidRDefault="00B8330D" w:rsidP="00A0655B">
            <w:pPr>
              <w:jc w:val="center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1</w:t>
            </w:r>
            <w:r w:rsidR="00F17558" w:rsidRPr="005542FB">
              <w:rPr>
                <w:sz w:val="24"/>
                <w:szCs w:val="24"/>
              </w:rPr>
              <w:t>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A0BE02" w14:textId="77777777" w:rsidR="00505FE4" w:rsidRPr="005542FB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5542FB" w14:paraId="09A578E2" w14:textId="77777777" w:rsidTr="005542FB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FF8E" w14:textId="77777777" w:rsidR="00505FE4" w:rsidRPr="005542FB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B849" w14:textId="2A6B48B4" w:rsidR="00505FE4" w:rsidRPr="005542FB" w:rsidRDefault="00B8330D" w:rsidP="00A0655B">
            <w:pPr>
              <w:jc w:val="center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B039" w14:textId="70D0EDBD" w:rsidR="00505FE4" w:rsidRPr="005542FB" w:rsidRDefault="00B8330D" w:rsidP="00A0655B">
            <w:pPr>
              <w:jc w:val="center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1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463D2C" w14:textId="77777777" w:rsidR="00505FE4" w:rsidRPr="005542FB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5542FB" w14:paraId="1AD4D9BB" w14:textId="77777777" w:rsidTr="005542FB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B3CE9" w14:textId="77777777" w:rsidR="00505FE4" w:rsidRPr="005542FB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8313" w14:textId="1A3D6F63" w:rsidR="00505FE4" w:rsidRPr="005542FB" w:rsidRDefault="00B8330D" w:rsidP="00A0655B">
            <w:pPr>
              <w:jc w:val="center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2DDF" w14:textId="77777777" w:rsidR="00505FE4" w:rsidRPr="005542FB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157FCD" w14:textId="77777777" w:rsidR="00505FE4" w:rsidRPr="005542FB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5542FB" w14:paraId="6E926C1D" w14:textId="77777777" w:rsidTr="005542FB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90F4" w14:textId="77777777" w:rsidR="00505FE4" w:rsidRPr="005542FB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5542F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DF6C" w14:textId="2CA1D4CE" w:rsidR="00505FE4" w:rsidRPr="005542FB" w:rsidRDefault="00B8330D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1</w:t>
            </w:r>
            <w:r w:rsidR="00F17558" w:rsidRPr="005542FB">
              <w:rPr>
                <w:sz w:val="24"/>
                <w:szCs w:val="24"/>
              </w:rPr>
              <w:t>12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F298" w14:textId="08AD13F2" w:rsidR="00505FE4" w:rsidRPr="005542FB" w:rsidRDefault="00B8330D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76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94B28C" w14:textId="77777777" w:rsidR="00505FE4" w:rsidRPr="005542FB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5542FB" w14:paraId="11A69A8F" w14:textId="77777777" w:rsidTr="005542FB">
        <w:trPr>
          <w:trHeight w:val="236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A8AC7" w14:textId="77777777" w:rsidR="00505FE4" w:rsidRPr="005542FB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5542F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0BA99B0" w14:textId="7F0B1738" w:rsidR="00505FE4" w:rsidRPr="005542FB" w:rsidRDefault="00B8330D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542FB">
              <w:rPr>
                <w:rFonts w:eastAsia="Calibri"/>
                <w:b/>
                <w:color w:val="00000A"/>
                <w:sz w:val="24"/>
                <w:szCs w:val="24"/>
              </w:rPr>
              <w:t>4 ECTS</w:t>
            </w:r>
          </w:p>
        </w:tc>
      </w:tr>
      <w:tr w:rsidR="00505FE4" w:rsidRPr="005542FB" w14:paraId="7D0CE7D5" w14:textId="77777777" w:rsidTr="005542FB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840B1A" w14:textId="77777777" w:rsidR="00505FE4" w:rsidRPr="005542FB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542F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7AAC323" w14:textId="4EB5A185" w:rsidR="00505FE4" w:rsidRPr="005542FB" w:rsidRDefault="00B8330D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542FB">
              <w:rPr>
                <w:rFonts w:eastAsia="Calibri"/>
                <w:b/>
                <w:color w:val="00000A"/>
                <w:sz w:val="24"/>
                <w:szCs w:val="24"/>
              </w:rPr>
              <w:t>2,7 ECTS</w:t>
            </w:r>
          </w:p>
        </w:tc>
      </w:tr>
      <w:tr w:rsidR="00505FE4" w:rsidRPr="005542FB" w14:paraId="28ED7470" w14:textId="77777777" w:rsidTr="005542FB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26D993" w14:textId="77777777" w:rsidR="00505FE4" w:rsidRPr="005542FB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5542FB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475DEB4" w14:textId="56446ABF" w:rsidR="00505FE4" w:rsidRPr="005542FB" w:rsidRDefault="00505FE4" w:rsidP="00B8330D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5542FB" w14:paraId="0613A4C7" w14:textId="77777777" w:rsidTr="005542FB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3898A662" w14:textId="77777777" w:rsidR="00505FE4" w:rsidRPr="005542FB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542FB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742BC4C" w14:textId="77777777" w:rsidR="00F17558" w:rsidRPr="005542FB" w:rsidRDefault="00F17558" w:rsidP="00F17558">
            <w:pPr>
              <w:pStyle w:val="normal1"/>
              <w:jc w:val="center"/>
              <w:rPr>
                <w:rFonts w:eastAsia="Calibri"/>
                <w:color w:val="00000A"/>
                <w:sz w:val="24"/>
                <w:szCs w:val="24"/>
              </w:rPr>
            </w:pPr>
            <w:r w:rsidRPr="005542FB">
              <w:rPr>
                <w:rFonts w:eastAsia="Calibri"/>
                <w:color w:val="00000A"/>
                <w:sz w:val="24"/>
                <w:szCs w:val="24"/>
              </w:rPr>
              <w:t>64</w:t>
            </w:r>
          </w:p>
          <w:p w14:paraId="5333D232" w14:textId="663E7B23" w:rsidR="00505FE4" w:rsidRPr="005542FB" w:rsidRDefault="00F17558" w:rsidP="00F1755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542FB">
              <w:rPr>
                <w:rFonts w:eastAsia="Calibri"/>
                <w:b/>
                <w:color w:val="00000A"/>
                <w:sz w:val="24"/>
                <w:szCs w:val="24"/>
              </w:rPr>
              <w:t>2,3 ECTS</w:t>
            </w:r>
          </w:p>
        </w:tc>
      </w:tr>
    </w:tbl>
    <w:p w14:paraId="3AA52D40" w14:textId="77777777" w:rsidR="00DB50E0" w:rsidRPr="005542FB" w:rsidRDefault="00DB50E0" w:rsidP="00505FE4"/>
    <w:sectPr w:rsidR="00DB50E0" w:rsidRPr="005542FB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5B9D98" w14:textId="77777777" w:rsidR="00B425A3" w:rsidRDefault="00B425A3" w:rsidP="00505FE4">
      <w:r>
        <w:separator/>
      </w:r>
    </w:p>
  </w:endnote>
  <w:endnote w:type="continuationSeparator" w:id="0">
    <w:p w14:paraId="432AE2B2" w14:textId="77777777" w:rsidR="00B425A3" w:rsidRDefault="00B425A3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524128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9A75F8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D62697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E934014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A9944F" w14:textId="77777777" w:rsidR="00B425A3" w:rsidRDefault="00B425A3" w:rsidP="00505FE4">
      <w:r>
        <w:separator/>
      </w:r>
    </w:p>
  </w:footnote>
  <w:footnote w:type="continuationSeparator" w:id="0">
    <w:p w14:paraId="389A5B37" w14:textId="77777777" w:rsidR="00B425A3" w:rsidRDefault="00B425A3" w:rsidP="00505FE4">
      <w:r>
        <w:continuationSeparator/>
      </w:r>
    </w:p>
  </w:footnote>
  <w:footnote w:id="1">
    <w:p w14:paraId="1746AFC3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B93EA4"/>
    <w:multiLevelType w:val="multilevel"/>
    <w:tmpl w:val="ABF6A8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19B4973"/>
    <w:multiLevelType w:val="multilevel"/>
    <w:tmpl w:val="2CDA25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7AF42C06"/>
    <w:multiLevelType w:val="multilevel"/>
    <w:tmpl w:val="5F605A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3152319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32633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77503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9DC"/>
    <w:rsid w:val="00066198"/>
    <w:rsid w:val="001C7C87"/>
    <w:rsid w:val="00260E7F"/>
    <w:rsid w:val="002727BC"/>
    <w:rsid w:val="002A7236"/>
    <w:rsid w:val="00322B3C"/>
    <w:rsid w:val="00376DEE"/>
    <w:rsid w:val="00505FE4"/>
    <w:rsid w:val="005542FB"/>
    <w:rsid w:val="006369D6"/>
    <w:rsid w:val="00654079"/>
    <w:rsid w:val="00727D10"/>
    <w:rsid w:val="00733974"/>
    <w:rsid w:val="007339DC"/>
    <w:rsid w:val="00762304"/>
    <w:rsid w:val="008A2D5A"/>
    <w:rsid w:val="00A0655B"/>
    <w:rsid w:val="00A4490B"/>
    <w:rsid w:val="00A45E9D"/>
    <w:rsid w:val="00B200B7"/>
    <w:rsid w:val="00B425A3"/>
    <w:rsid w:val="00B44151"/>
    <w:rsid w:val="00B8330D"/>
    <w:rsid w:val="00C56720"/>
    <w:rsid w:val="00CA28FB"/>
    <w:rsid w:val="00D112E2"/>
    <w:rsid w:val="00DB12B5"/>
    <w:rsid w:val="00DB50E0"/>
    <w:rsid w:val="00E27177"/>
    <w:rsid w:val="00EB70E9"/>
    <w:rsid w:val="00F17558"/>
    <w:rsid w:val="00FA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D6FDE"/>
  <w15:chartTrackingRefBased/>
  <w15:docId w15:val="{EE3EB248-1AB5-497B-B2FE-145A2BBB0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customStyle="1" w:styleId="normal1">
    <w:name w:val="normal1"/>
    <w:qFormat/>
    <w:rsid w:val="00B8330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53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be\OneDrive\Pulpit\sylabus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25</TotalTime>
  <Pages>4</Pages>
  <Words>1053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7361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Norbert Sacha</dc:creator>
  <cp:keywords/>
  <dc:description/>
  <cp:lastModifiedBy>Teresa Jurewicz-Obrzut</cp:lastModifiedBy>
  <cp:revision>9</cp:revision>
  <cp:lastPrinted>2023-12-05T12:20:00Z</cp:lastPrinted>
  <dcterms:created xsi:type="dcterms:W3CDTF">2024-06-05T06:34:00Z</dcterms:created>
  <dcterms:modified xsi:type="dcterms:W3CDTF">2024-08-21T15:03:00Z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